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3B2D34">
        <w:rPr>
          <w:rFonts w:ascii="Times New Roman" w:hAnsi="Times New Roman"/>
          <w:b/>
        </w:rPr>
        <w:t>34</w:t>
      </w:r>
    </w:p>
    <w:p w:rsidR="00A92826" w:rsidRPr="0020766B" w:rsidRDefault="007879CD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B94919" w:rsidP="0064090C">
      <w:pPr>
        <w:pStyle w:val="a3"/>
        <w:ind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</w:t>
      </w:r>
      <w:r w:rsidR="0064090C">
        <w:rPr>
          <w:sz w:val="22"/>
          <w:szCs w:val="22"/>
        </w:rPr>
        <w:t xml:space="preserve">                           </w:t>
      </w:r>
      <w:r w:rsidR="003B2D34">
        <w:rPr>
          <w:sz w:val="22"/>
          <w:szCs w:val="22"/>
        </w:rPr>
        <w:t>22</w:t>
      </w:r>
      <w:r w:rsidR="005628A4" w:rsidRPr="0020766B">
        <w:rPr>
          <w:sz w:val="22"/>
          <w:szCs w:val="22"/>
        </w:rPr>
        <w:t xml:space="preserve"> </w:t>
      </w:r>
      <w:r w:rsidR="003B2D34">
        <w:rPr>
          <w:sz w:val="22"/>
          <w:szCs w:val="22"/>
        </w:rPr>
        <w:t>ноя</w:t>
      </w:r>
      <w:r w:rsidR="00CE0498">
        <w:rPr>
          <w:sz w:val="22"/>
          <w:szCs w:val="22"/>
        </w:rPr>
        <w:t>бря</w:t>
      </w:r>
      <w:r w:rsidR="006B3E91">
        <w:rPr>
          <w:sz w:val="22"/>
          <w:szCs w:val="22"/>
        </w:rPr>
        <w:t xml:space="preserve"> </w:t>
      </w:r>
      <w:r w:rsidR="00F76C73" w:rsidRPr="0020766B">
        <w:rPr>
          <w:sz w:val="22"/>
          <w:szCs w:val="22"/>
        </w:rPr>
        <w:t>2016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A92826" w:rsidP="0064090C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64090C">
      <w:pPr>
        <w:pStyle w:val="a3"/>
        <w:ind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757B2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E47E7C" w:rsidRPr="00950423" w:rsidRDefault="00E47E7C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Марьин С.Е. </w:t>
      </w:r>
    </w:p>
    <w:p w:rsidR="005628A4" w:rsidRPr="0020766B" w:rsidRDefault="005628A4" w:rsidP="0064090C">
      <w:pPr>
        <w:pStyle w:val="a3"/>
        <w:tabs>
          <w:tab w:val="left" w:pos="567"/>
          <w:tab w:val="left" w:pos="993"/>
          <w:tab w:val="left" w:pos="1134"/>
        </w:tabs>
        <w:ind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55508E">
        <w:rPr>
          <w:b w:val="0"/>
          <w:sz w:val="22"/>
          <w:szCs w:val="22"/>
        </w:rPr>
        <w:t>Лопатина О.А</w:t>
      </w:r>
      <w:r w:rsidR="0055508E" w:rsidRPr="00AA2059">
        <w:rPr>
          <w:b w:val="0"/>
          <w:sz w:val="22"/>
          <w:szCs w:val="22"/>
        </w:rPr>
        <w:t>.</w:t>
      </w:r>
    </w:p>
    <w:p w:rsidR="005F265F" w:rsidRPr="0020766B" w:rsidRDefault="005F265F" w:rsidP="00072929">
      <w:pPr>
        <w:pStyle w:val="a3"/>
        <w:tabs>
          <w:tab w:val="left" w:pos="567"/>
          <w:tab w:val="left" w:pos="993"/>
        </w:tabs>
        <w:ind w:right="-143"/>
        <w:jc w:val="both"/>
        <w:rPr>
          <w:b w:val="0"/>
          <w:sz w:val="22"/>
          <w:szCs w:val="22"/>
        </w:rPr>
      </w:pPr>
    </w:p>
    <w:p w:rsidR="0094248A" w:rsidRPr="0020766B" w:rsidRDefault="00A87B16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64090C">
      <w:pPr>
        <w:pStyle w:val="a3"/>
        <w:ind w:right="-143" w:firstLine="567"/>
        <w:rPr>
          <w:sz w:val="22"/>
          <w:szCs w:val="22"/>
        </w:rPr>
      </w:pPr>
    </w:p>
    <w:p w:rsidR="006B3E91" w:rsidRDefault="006B3E91" w:rsidP="003F27E0">
      <w:pPr>
        <w:pStyle w:val="a3"/>
        <w:numPr>
          <w:ilvl w:val="0"/>
          <w:numId w:val="8"/>
        </w:numPr>
        <w:tabs>
          <w:tab w:val="left" w:pos="426"/>
        </w:tabs>
        <w:ind w:left="0" w:right="-143" w:firstLine="0"/>
        <w:jc w:val="both"/>
        <w:rPr>
          <w:sz w:val="22"/>
          <w:szCs w:val="22"/>
        </w:rPr>
      </w:pPr>
      <w:r w:rsidRPr="00AE3FC4">
        <w:rPr>
          <w:sz w:val="22"/>
          <w:szCs w:val="22"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6B3E91" w:rsidRDefault="006B3E91" w:rsidP="003F27E0">
      <w:pPr>
        <w:pStyle w:val="a3"/>
        <w:numPr>
          <w:ilvl w:val="0"/>
          <w:numId w:val="8"/>
        </w:numPr>
        <w:tabs>
          <w:tab w:val="left" w:pos="426"/>
        </w:tabs>
        <w:ind w:left="0" w:right="-143" w:firstLine="0"/>
        <w:jc w:val="both"/>
        <w:rPr>
          <w:sz w:val="22"/>
          <w:szCs w:val="22"/>
        </w:rPr>
      </w:pPr>
      <w:r w:rsidRPr="00AE3FC4">
        <w:rPr>
          <w:sz w:val="22"/>
          <w:szCs w:val="22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7827D3" w:rsidRDefault="00D43F87" w:rsidP="003F27E0">
      <w:pPr>
        <w:pStyle w:val="a3"/>
        <w:numPr>
          <w:ilvl w:val="0"/>
          <w:numId w:val="8"/>
        </w:numPr>
        <w:tabs>
          <w:tab w:val="left" w:pos="426"/>
        </w:tabs>
        <w:ind w:left="0" w:right="-143" w:firstLine="0"/>
        <w:jc w:val="both"/>
        <w:rPr>
          <w:sz w:val="22"/>
          <w:szCs w:val="22"/>
        </w:rPr>
      </w:pPr>
      <w:r w:rsidRPr="00D43F87">
        <w:rPr>
          <w:sz w:val="22"/>
          <w:szCs w:val="22"/>
        </w:rPr>
        <w:t>Рассмотрение уведомления Общества с ограниченной ответственностью «Марийская строительная компания» о добровольном прекращении членства в Союзе «Первая Национальная Организация Строителей» с последующим переходом в другую саморегулируемую организацию.</w:t>
      </w:r>
    </w:p>
    <w:p w:rsidR="00A85238" w:rsidRPr="0020766B" w:rsidRDefault="00A85238" w:rsidP="006409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</w:rPr>
      </w:pPr>
    </w:p>
    <w:p w:rsidR="00D633E7" w:rsidRPr="0020766B" w:rsidRDefault="00B014A9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 w:rsidR="00E24235">
        <w:rPr>
          <w:rFonts w:ascii="Times New Roman" w:hAnsi="Times New Roman"/>
          <w:b/>
        </w:rPr>
        <w:t xml:space="preserve"> </w:t>
      </w:r>
      <w:r w:rsidR="00D633E7" w:rsidRPr="00D633E7">
        <w:rPr>
          <w:rFonts w:ascii="Times New Roman" w:hAnsi="Times New Roman"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</w:t>
      </w:r>
      <w:r w:rsidR="00A85238" w:rsidRPr="00D633E7">
        <w:rPr>
          <w:rFonts w:ascii="Times New Roman" w:hAnsi="Times New Roman"/>
        </w:rPr>
        <w:t>.</w:t>
      </w:r>
    </w:p>
    <w:p w:rsidR="00772332" w:rsidRPr="0020766B" w:rsidRDefault="00552410" w:rsidP="00772332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772332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772332" w:rsidRPr="00B46DDA">
        <w:rPr>
          <w:rFonts w:ascii="Times New Roman" w:hAnsi="Times New Roman"/>
        </w:rPr>
        <w:t>ООО «</w:t>
      </w:r>
      <w:proofErr w:type="spellStart"/>
      <w:r w:rsidR="00772332" w:rsidRPr="00B46DDA">
        <w:rPr>
          <w:rFonts w:ascii="Times New Roman" w:hAnsi="Times New Roman"/>
        </w:rPr>
        <w:t>Спецмеханизация</w:t>
      </w:r>
      <w:proofErr w:type="spellEnd"/>
      <w:r w:rsidR="00772332" w:rsidRPr="00B46DDA">
        <w:rPr>
          <w:rFonts w:ascii="Times New Roman" w:hAnsi="Times New Roman"/>
        </w:rPr>
        <w:t>», г. Москва, ИНН 7806488114</w:t>
      </w:r>
      <w:r w:rsidR="00772332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Подготовительные работы (2.3)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Земляные работы (3.1; 3.2; 3.3; 3.4; 3.5; 3.6; 3.7)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Свайные работы. Закрепление грунтов (5.1; 5.2; 5.3; 5.4; 5.5; 5.6; 5.7; 5.8; 5.9)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(6.1; 6.2; 6.3)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(7.1; 7.2; 7.3)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Монтаж металлических конструкций (10.1; 10.2; 10.3; 10.4; 10.5; 10.6)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водопровода (16.1; 16.2; 16.3; 16.4)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канализации (17.1; 17.2; 17.3; 17.4; 17.5; 17.6; 17.7)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теплоснабжения (18.1; 18.2; 18.3; 18.4; 18.5)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(20.2; 20.5; 20.8; 20.10; 20.12)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 xml:space="preserve">Устройство автомобильных дорог и </w:t>
      </w:r>
      <w:proofErr w:type="spellStart"/>
      <w:r w:rsidRPr="00B33D2B">
        <w:rPr>
          <w:rFonts w:ascii="Times New Roman" w:hAnsi="Times New Roman"/>
          <w:iCs/>
          <w:color w:val="000000"/>
        </w:rPr>
        <w:t>аэродромодов</w:t>
      </w:r>
      <w:proofErr w:type="spellEnd"/>
      <w:r w:rsidRPr="00B33D2B">
        <w:rPr>
          <w:rFonts w:ascii="Times New Roman" w:hAnsi="Times New Roman"/>
          <w:iCs/>
          <w:color w:val="000000"/>
        </w:rPr>
        <w:t xml:space="preserve"> (25.1; 25.2; 25.4; 25.6; 25.7; 25.8)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мостов, эстакад и путепроводов (29.1; 29.2; 29.3; 29.4; 29.5; 29.6; 29.7)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13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тринадцать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right="-170"/>
        <w:jc w:val="both"/>
        <w:rPr>
          <w:rFonts w:ascii="Times New Roman" w:hAnsi="Times New Roman"/>
          <w:iCs/>
          <w:color w:val="000000"/>
        </w:rPr>
      </w:pPr>
    </w:p>
    <w:p w:rsidR="00772332" w:rsidRDefault="00772332" w:rsidP="00772332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 приеме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772332" w:rsidRPr="00745F3F" w:rsidRDefault="00772332" w:rsidP="00772332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B72117" w:rsidRDefault="00B72117" w:rsidP="00772332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</w:p>
    <w:p w:rsidR="00A85238" w:rsidRDefault="00A85238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B54F95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B54F95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460640" w:rsidRDefault="00460640" w:rsidP="0064090C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772332" w:rsidRPr="0020766B" w:rsidRDefault="00A85238" w:rsidP="00772332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  <w:r w:rsidR="00772332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772332" w:rsidRPr="00B46DDA">
        <w:rPr>
          <w:rFonts w:ascii="Times New Roman" w:hAnsi="Times New Roman"/>
        </w:rPr>
        <w:t>ООО «</w:t>
      </w:r>
      <w:proofErr w:type="spellStart"/>
      <w:r w:rsidR="00772332" w:rsidRPr="00B46DDA">
        <w:rPr>
          <w:rFonts w:ascii="Times New Roman" w:hAnsi="Times New Roman"/>
        </w:rPr>
        <w:t>Спецмеханизация</w:t>
      </w:r>
      <w:proofErr w:type="spellEnd"/>
      <w:r w:rsidR="00772332" w:rsidRPr="00B46DDA">
        <w:rPr>
          <w:rFonts w:ascii="Times New Roman" w:hAnsi="Times New Roman"/>
        </w:rPr>
        <w:t>», г. Москва, ИНН 7806488114</w:t>
      </w:r>
      <w:r w:rsidR="00772332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Подготовительные работы (2.3)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Земляные работы (3.1; 3.2; 3.3; 3.4; 3.5; 3.6; 3.7)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Свайные работы. Закрепление грунтов (5.1; 5.2; 5.3; 5.4; 5.5; 5.6; 5.7; 5.8; 5.9)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(6.1; 6.2; 6.3)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(7.1; 7.2; 7.3)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Монтаж металлических конструкций (10.1; 10.2; 10.3; 10.4; 10.5; 10.6)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водопровода (16.1; 16.2; 16.3; 16.4)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канализации (17.1; 17.2; 17.3; 17.4; 17.5; 17.6; 17.7)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сетей теплоснабжения (18.1; 18.2; 18.3; 18.4; 18.5)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(20.2; 20.5; 20.8; 20.10; 20.12)</w:t>
      </w:r>
    </w:p>
    <w:p w:rsidR="00772332" w:rsidRPr="00B33D2B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 xml:space="preserve">Устройство автомобильных дорог и </w:t>
      </w:r>
      <w:proofErr w:type="spellStart"/>
      <w:r w:rsidRPr="00B33D2B">
        <w:rPr>
          <w:rFonts w:ascii="Times New Roman" w:hAnsi="Times New Roman"/>
          <w:iCs/>
          <w:color w:val="000000"/>
        </w:rPr>
        <w:t>аэродромодов</w:t>
      </w:r>
      <w:proofErr w:type="spellEnd"/>
      <w:r w:rsidRPr="00B33D2B">
        <w:rPr>
          <w:rFonts w:ascii="Times New Roman" w:hAnsi="Times New Roman"/>
          <w:iCs/>
          <w:color w:val="000000"/>
        </w:rPr>
        <w:t xml:space="preserve"> (25.1; 25.2; 25.4; 25.6; 25.7; 25.8)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B33D2B">
        <w:rPr>
          <w:rFonts w:ascii="Times New Roman" w:hAnsi="Times New Roman"/>
          <w:iCs/>
          <w:color w:val="000000"/>
        </w:rPr>
        <w:t>.</w:t>
      </w:r>
      <w:r w:rsidRPr="00B33D2B">
        <w:rPr>
          <w:rFonts w:ascii="Times New Roman" w:hAnsi="Times New Roman"/>
          <w:iCs/>
          <w:color w:val="000000"/>
        </w:rPr>
        <w:tab/>
        <w:t>Устройство мостов, эстакад и путепроводов (29.1; 29.2; 29.3; 29.4; 29.5; 29.6; 29.7)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13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тринадцать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772332" w:rsidRDefault="00772332" w:rsidP="00772332">
      <w:pPr>
        <w:tabs>
          <w:tab w:val="left" w:pos="709"/>
        </w:tabs>
        <w:spacing w:after="0" w:line="240" w:lineRule="atLeast"/>
        <w:ind w:right="-170"/>
        <w:jc w:val="both"/>
        <w:rPr>
          <w:rFonts w:ascii="Times New Roman" w:hAnsi="Times New Roman"/>
          <w:iCs/>
          <w:color w:val="000000"/>
        </w:rPr>
      </w:pPr>
    </w:p>
    <w:p w:rsidR="00772332" w:rsidRDefault="00772332" w:rsidP="00772332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 приеме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772332" w:rsidRPr="00745F3F" w:rsidRDefault="00772332" w:rsidP="00772332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</w:t>
      </w:r>
      <w:r w:rsidRPr="00B46DDA">
        <w:rPr>
          <w:rFonts w:ascii="Times New Roman" w:hAnsi="Times New Roman"/>
        </w:rPr>
        <w:t>ООО «</w:t>
      </w:r>
      <w:proofErr w:type="spellStart"/>
      <w:r w:rsidRPr="00B46DDA">
        <w:rPr>
          <w:rFonts w:ascii="Times New Roman" w:hAnsi="Times New Roman"/>
        </w:rPr>
        <w:t>Спецмеханизация</w:t>
      </w:r>
      <w:proofErr w:type="spellEnd"/>
      <w:r w:rsidRPr="00B46DDA">
        <w:rPr>
          <w:rFonts w:ascii="Times New Roman" w:hAnsi="Times New Roman"/>
        </w:rPr>
        <w:t>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3F27E0" w:rsidRDefault="003F27E0" w:rsidP="00772332">
      <w:pPr>
        <w:tabs>
          <w:tab w:val="left" w:pos="426"/>
        </w:tabs>
        <w:spacing w:after="0" w:line="240" w:lineRule="auto"/>
        <w:ind w:right="-1" w:firstLine="567"/>
        <w:jc w:val="both"/>
        <w:rPr>
          <w:rStyle w:val="af"/>
          <w:rFonts w:ascii="Times New Roman" w:hAnsi="Times New Roman"/>
          <w:i/>
        </w:rPr>
      </w:pPr>
    </w:p>
    <w:p w:rsidR="00902D29" w:rsidRPr="0082087A" w:rsidRDefault="00A85238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460640" w:rsidRDefault="00460640" w:rsidP="0064090C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5D1A21" w:rsidRPr="005D1A21" w:rsidRDefault="00A3407D" w:rsidP="005D1A21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1.2. </w:t>
      </w:r>
      <w:r w:rsidRPr="0020766B">
        <w:rPr>
          <w:rFonts w:ascii="Times New Roman" w:hAnsi="Times New Roman"/>
          <w:b/>
        </w:rPr>
        <w:t xml:space="preserve">Предложено: </w:t>
      </w:r>
      <w:r w:rsidR="005D1A21" w:rsidRPr="005D1A21">
        <w:rPr>
          <w:rFonts w:ascii="Times New Roman" w:hAnsi="Times New Roman"/>
        </w:rPr>
        <w:t>принять в члены Союза «Первая Национальная Организация Строителей» ООО «ЦентрСтройИнжиниринг», г. Москва, ИНН 7702386083,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1.</w:t>
      </w:r>
      <w:r w:rsidRPr="005D1A21">
        <w:rPr>
          <w:rFonts w:ascii="Times New Roman" w:hAnsi="Times New Roman"/>
          <w:iCs/>
        </w:rPr>
        <w:tab/>
        <w:t>Геодезические работы, выполняемые на строительных площадках (1.1.; 1.2.)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2.</w:t>
      </w:r>
      <w:r w:rsidRPr="005D1A21">
        <w:rPr>
          <w:rFonts w:ascii="Times New Roman" w:hAnsi="Times New Roman"/>
          <w:iCs/>
        </w:rPr>
        <w:tab/>
        <w:t>Подготовительные работы (2.1.; 2.2.; 2.3.; 2.4.)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3.</w:t>
      </w:r>
      <w:r w:rsidRPr="005D1A21">
        <w:rPr>
          <w:rFonts w:ascii="Times New Roman" w:hAnsi="Times New Roman"/>
          <w:iCs/>
        </w:rPr>
        <w:tab/>
        <w:t>Земляные работы (3.1.; 3.2.; 3.3.; 3.4.; 3.5.; 3.6.; 3.7.)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4.</w:t>
      </w:r>
      <w:r w:rsidRPr="005D1A21">
        <w:rPr>
          <w:rFonts w:ascii="Times New Roman" w:hAnsi="Times New Roman"/>
          <w:iCs/>
        </w:rPr>
        <w:tab/>
        <w:t>Свайные работы. Закрепление грунтов (5.1.; 5.2.; 5.3.; 5.4.; 5.5.; 5.6.; 5.7.; 5.8.; 5.9.)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5.</w:t>
      </w:r>
      <w:r w:rsidRPr="005D1A21">
        <w:rPr>
          <w:rFonts w:ascii="Times New Roman" w:hAnsi="Times New Roman"/>
          <w:iCs/>
        </w:rPr>
        <w:tab/>
        <w:t>Устройство бетонных и железобетонных монолитных конструкций (6.1.; 6.2.; 6.3.)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6.</w:t>
      </w:r>
      <w:r w:rsidRPr="005D1A21">
        <w:rPr>
          <w:rFonts w:ascii="Times New Roman" w:hAnsi="Times New Roman"/>
          <w:iCs/>
        </w:rPr>
        <w:tab/>
        <w:t>Монтаж сборных бетонных и железобетонных конструкций (7.1.; 7.2.; 7.3.)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7.</w:t>
      </w:r>
      <w:r w:rsidRPr="005D1A21">
        <w:rPr>
          <w:rFonts w:ascii="Times New Roman" w:hAnsi="Times New Roman"/>
          <w:iCs/>
        </w:rPr>
        <w:tab/>
        <w:t>Работы по устройству каменных конструкций (9.1.; 9.2.; 9.3.)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8.</w:t>
      </w:r>
      <w:r w:rsidRPr="005D1A21">
        <w:rPr>
          <w:rFonts w:ascii="Times New Roman" w:hAnsi="Times New Roman"/>
          <w:iCs/>
        </w:rPr>
        <w:tab/>
        <w:t>Монтаж металлических конструкций (10.1.; 10.2.; 10.3.; 10.4.; 10.5.; 10.6.)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9.</w:t>
      </w:r>
      <w:r w:rsidRPr="005D1A21">
        <w:rPr>
          <w:rFonts w:ascii="Times New Roman" w:hAnsi="Times New Roman"/>
          <w:iCs/>
        </w:rPr>
        <w:tab/>
        <w:t>Монтаж деревянных конструкций (11.1.; 11.2.)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10.</w:t>
      </w:r>
      <w:r w:rsidRPr="005D1A21">
        <w:rPr>
          <w:rFonts w:ascii="Times New Roman" w:hAnsi="Times New Roman"/>
          <w:iCs/>
        </w:rPr>
        <w:tab/>
        <w:t>Защита строительных конструкций, трубопроводов и оборудования (кроме магистральных и промысловых трубопроводов) (12.1.; 12.2.; 12.3.; 12.4.; 12.5.; 12.6.; 12.7.; 12.8.; 12.9.; 12.10.; 12.11.; 12.12.)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11.</w:t>
      </w:r>
      <w:r w:rsidRPr="005D1A21">
        <w:rPr>
          <w:rFonts w:ascii="Times New Roman" w:hAnsi="Times New Roman"/>
          <w:iCs/>
        </w:rPr>
        <w:tab/>
        <w:t>Устройство кровель (13.1.; 13.2.; 13.3.)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12.</w:t>
      </w:r>
      <w:r w:rsidRPr="005D1A21">
        <w:rPr>
          <w:rFonts w:ascii="Times New Roman" w:hAnsi="Times New Roman"/>
          <w:iCs/>
        </w:rPr>
        <w:tab/>
        <w:t>Фасадные работы (14.1.; 14.2.)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13.</w:t>
      </w:r>
      <w:r w:rsidRPr="005D1A21">
        <w:rPr>
          <w:rFonts w:ascii="Times New Roman" w:hAnsi="Times New Roman"/>
          <w:iCs/>
        </w:rPr>
        <w:tab/>
        <w:t>Устройство наружных сетей водопровода (16.1.; 16.2.; 16.3.; 16.4.)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14.</w:t>
      </w:r>
      <w:r w:rsidRPr="005D1A21">
        <w:rPr>
          <w:rFonts w:ascii="Times New Roman" w:hAnsi="Times New Roman"/>
          <w:iCs/>
        </w:rPr>
        <w:tab/>
        <w:t>Устройство наружных сетей канализации (17.1.; 17.2.; 17.3.; 17.4.; 17.5.; 17.6.; 17.7.)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15.</w:t>
      </w:r>
      <w:r w:rsidRPr="005D1A21">
        <w:rPr>
          <w:rFonts w:ascii="Times New Roman" w:hAnsi="Times New Roman"/>
          <w:iCs/>
        </w:rPr>
        <w:tab/>
        <w:t>Устройство наружных сетей теплоснабжения (18.1.; 18.2.; 18.3.; 18.4.; 18.5.)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16.</w:t>
      </w:r>
      <w:r w:rsidRPr="005D1A21">
        <w:rPr>
          <w:rFonts w:ascii="Times New Roman" w:hAnsi="Times New Roman"/>
          <w:iCs/>
        </w:rPr>
        <w:tab/>
        <w:t>Устройство наружных электрических сетей и линий связи (20.2.; 20.5.; 20.8.; 20.10.; 20.12.)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17.</w:t>
      </w:r>
      <w:r w:rsidRPr="005D1A21">
        <w:rPr>
          <w:rFonts w:ascii="Times New Roman" w:hAnsi="Times New Roman"/>
          <w:iCs/>
        </w:rPr>
        <w:tab/>
        <w:t>Устройство автомобильных дорог и аэродромодов (25.1.; 25.2.; 25.4.; 25.6.; 25.7.; 25.8.)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18.</w:t>
      </w:r>
      <w:r w:rsidRPr="005D1A21">
        <w:rPr>
          <w:rFonts w:ascii="Times New Roman" w:hAnsi="Times New Roman"/>
          <w:iCs/>
        </w:rPr>
        <w:tab/>
        <w:t>Устройство мостов, эстакад и путепроводов (29.1.; 29.2.; 29.3.; 29.4.; 29.5.; 29.6.; 29.7.)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Итого: 18 (восемнадцать) видов работ.</w:t>
      </w:r>
    </w:p>
    <w:p w:rsidR="005D1A21" w:rsidRPr="005D1A21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D1A21">
        <w:rPr>
          <w:rFonts w:ascii="Times New Roman" w:hAnsi="Times New Roman"/>
        </w:rPr>
        <w:lastRenderedPageBreak/>
        <w:t>Решение о приеме ООО «ЦентрСтройИнжиниринг» в члены Союза «Первая Национальная Организация Строителей» вступает в силу со дня зачисления на счет Союза взн</w:t>
      </w:r>
      <w:r w:rsidR="00E447D5">
        <w:rPr>
          <w:rFonts w:ascii="Times New Roman" w:hAnsi="Times New Roman"/>
        </w:rPr>
        <w:t>оса ООО «</w:t>
      </w:r>
      <w:proofErr w:type="spellStart"/>
      <w:r w:rsidR="00E447D5">
        <w:rPr>
          <w:rFonts w:ascii="Times New Roman" w:hAnsi="Times New Roman"/>
        </w:rPr>
        <w:t>ЦентрСтройИнжиниринг</w:t>
      </w:r>
      <w:proofErr w:type="spellEnd"/>
      <w:r w:rsidR="00E447D5">
        <w:rPr>
          <w:rFonts w:ascii="Times New Roman" w:hAnsi="Times New Roman"/>
        </w:rPr>
        <w:t xml:space="preserve">» </w:t>
      </w:r>
      <w:r w:rsidRPr="005D1A21">
        <w:rPr>
          <w:rFonts w:ascii="Times New Roman" w:hAnsi="Times New Roman"/>
        </w:rPr>
        <w:t xml:space="preserve">в компенсационный фонд возмещения вреда. </w:t>
      </w:r>
    </w:p>
    <w:p w:rsidR="00A3407D" w:rsidRDefault="005D1A21" w:rsidP="005D1A21">
      <w:pPr>
        <w:tabs>
          <w:tab w:val="left" w:pos="426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D1A21">
        <w:rPr>
          <w:rFonts w:ascii="Times New Roman" w:hAnsi="Times New Roman"/>
        </w:rPr>
        <w:t>Выдать ООО «ЦентрСтройИнжиниринг»,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594CA3" w:rsidRDefault="00594CA3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</w:p>
    <w:p w:rsidR="00A3407D" w:rsidRDefault="00A3407D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A3407D" w:rsidRPr="0020766B" w:rsidRDefault="00A3407D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5D1A21" w:rsidRPr="005D1A21" w:rsidRDefault="00A3407D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>
        <w:rPr>
          <w:rFonts w:ascii="Times New Roman" w:hAnsi="Times New Roman"/>
          <w:b/>
        </w:rPr>
        <w:t xml:space="preserve"> </w:t>
      </w:r>
      <w:r w:rsidR="005D1A21" w:rsidRPr="005D1A21">
        <w:rPr>
          <w:rFonts w:ascii="Times New Roman" w:hAnsi="Times New Roman"/>
        </w:rPr>
        <w:t>принять в члены Союза «Первая Национальная Организация Строителей» ООО «ЦентрСтройИнжиниринг», г. Москва, ИНН 7702386083,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1.</w:t>
      </w:r>
      <w:r w:rsidRPr="005D1A21">
        <w:rPr>
          <w:rFonts w:ascii="Times New Roman" w:hAnsi="Times New Roman"/>
          <w:iCs/>
        </w:rPr>
        <w:tab/>
        <w:t>Геодезические работы, выполняемые на строительных площадках (1.1.; 1.2.)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2.</w:t>
      </w:r>
      <w:r w:rsidRPr="005D1A21">
        <w:rPr>
          <w:rFonts w:ascii="Times New Roman" w:hAnsi="Times New Roman"/>
          <w:iCs/>
        </w:rPr>
        <w:tab/>
        <w:t>Подготовительные работы (2.1.; 2.2.; 2.3.; 2.4.)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3.</w:t>
      </w:r>
      <w:r w:rsidRPr="005D1A21">
        <w:rPr>
          <w:rFonts w:ascii="Times New Roman" w:hAnsi="Times New Roman"/>
          <w:iCs/>
        </w:rPr>
        <w:tab/>
        <w:t>Земляные работы (3.1.; 3.2.; 3.3.; 3.4.; 3.5.; 3.6.; 3.7.)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4.</w:t>
      </w:r>
      <w:r w:rsidRPr="005D1A21">
        <w:rPr>
          <w:rFonts w:ascii="Times New Roman" w:hAnsi="Times New Roman"/>
          <w:iCs/>
        </w:rPr>
        <w:tab/>
        <w:t>Свайные работы. Закрепление грунтов (5.1.; 5.2.; 5.3.; 5.4.; 5.5.; 5.6.; 5.7.; 5.8.; 5.9.)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5.</w:t>
      </w:r>
      <w:r w:rsidRPr="005D1A21">
        <w:rPr>
          <w:rFonts w:ascii="Times New Roman" w:hAnsi="Times New Roman"/>
          <w:iCs/>
        </w:rPr>
        <w:tab/>
        <w:t>Устройство бетонных и железобетонных монолитных конструкций (6.1.; 6.2.; 6.3.)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6.</w:t>
      </w:r>
      <w:r w:rsidRPr="005D1A21">
        <w:rPr>
          <w:rFonts w:ascii="Times New Roman" w:hAnsi="Times New Roman"/>
          <w:iCs/>
        </w:rPr>
        <w:tab/>
        <w:t>Монтаж сборных бетонных и железобетонных конструкций (7.1.; 7.2.; 7.3.)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7.</w:t>
      </w:r>
      <w:r w:rsidRPr="005D1A21">
        <w:rPr>
          <w:rFonts w:ascii="Times New Roman" w:hAnsi="Times New Roman"/>
          <w:iCs/>
        </w:rPr>
        <w:tab/>
        <w:t>Работы по устройству каменных конструкций (9.1.; 9.2.; 9.3.)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8.</w:t>
      </w:r>
      <w:r w:rsidRPr="005D1A21">
        <w:rPr>
          <w:rFonts w:ascii="Times New Roman" w:hAnsi="Times New Roman"/>
          <w:iCs/>
        </w:rPr>
        <w:tab/>
        <w:t>Монтаж металлических конструкций (10.1.; 10.2.; 10.3.; 10.4.; 10.5.; 10.6.)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9.</w:t>
      </w:r>
      <w:r w:rsidRPr="005D1A21">
        <w:rPr>
          <w:rFonts w:ascii="Times New Roman" w:hAnsi="Times New Roman"/>
          <w:iCs/>
        </w:rPr>
        <w:tab/>
        <w:t>Монтаж деревянных конструкций (11.1.; 11.2.)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10.</w:t>
      </w:r>
      <w:r w:rsidRPr="005D1A21">
        <w:rPr>
          <w:rFonts w:ascii="Times New Roman" w:hAnsi="Times New Roman"/>
          <w:iCs/>
        </w:rPr>
        <w:tab/>
        <w:t>Защита строительных конструкций, трубопроводов и оборудования (кроме магистральных и промысловых трубопроводов) (12.1.; 12.2.; 12.3.; 12.4.; 12.5.; 12.6.; 12.7.; 12.8.; 12.9.; 12.10.; 12.11.; 12.12.)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11.</w:t>
      </w:r>
      <w:r w:rsidRPr="005D1A21">
        <w:rPr>
          <w:rFonts w:ascii="Times New Roman" w:hAnsi="Times New Roman"/>
          <w:iCs/>
        </w:rPr>
        <w:tab/>
        <w:t>Устройство кровель (13.1.; 13.2.; 13.3.)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12.</w:t>
      </w:r>
      <w:r w:rsidRPr="005D1A21">
        <w:rPr>
          <w:rFonts w:ascii="Times New Roman" w:hAnsi="Times New Roman"/>
          <w:iCs/>
        </w:rPr>
        <w:tab/>
        <w:t>Фасадные работы (14.1.; 14.2.)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13.</w:t>
      </w:r>
      <w:r w:rsidRPr="005D1A21">
        <w:rPr>
          <w:rFonts w:ascii="Times New Roman" w:hAnsi="Times New Roman"/>
          <w:iCs/>
        </w:rPr>
        <w:tab/>
        <w:t>Устройство наружных сетей водопровода (16.1.; 16.2.; 16.3.; 16.4.)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14.</w:t>
      </w:r>
      <w:r w:rsidRPr="005D1A21">
        <w:rPr>
          <w:rFonts w:ascii="Times New Roman" w:hAnsi="Times New Roman"/>
          <w:iCs/>
        </w:rPr>
        <w:tab/>
        <w:t>Устройство наружных сетей канализации (17.1.; 17.2.; 17.3.; 17.4.; 17.5.; 17.6.; 17.7.)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15.</w:t>
      </w:r>
      <w:r w:rsidRPr="005D1A21">
        <w:rPr>
          <w:rFonts w:ascii="Times New Roman" w:hAnsi="Times New Roman"/>
          <w:iCs/>
        </w:rPr>
        <w:tab/>
        <w:t>Устройство наружных сетей теплоснабжения (18.1.; 18.2.; 18.3.; 18.4.; 18.5.)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16.</w:t>
      </w:r>
      <w:r w:rsidRPr="005D1A21">
        <w:rPr>
          <w:rFonts w:ascii="Times New Roman" w:hAnsi="Times New Roman"/>
          <w:iCs/>
        </w:rPr>
        <w:tab/>
        <w:t>Устройство наружных электрических сетей и линий связи (20.2.; 20.5.; 20.8.; 20.10.; 20.12.)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17.</w:t>
      </w:r>
      <w:r w:rsidRPr="005D1A21">
        <w:rPr>
          <w:rFonts w:ascii="Times New Roman" w:hAnsi="Times New Roman"/>
          <w:iCs/>
        </w:rPr>
        <w:tab/>
        <w:t>Устройство автомобильных дорог и аэродромодов (25.1.; 25.2.; 25.4.; 25.6.; 25.7.; 25.8.)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18.</w:t>
      </w:r>
      <w:r w:rsidRPr="005D1A21">
        <w:rPr>
          <w:rFonts w:ascii="Times New Roman" w:hAnsi="Times New Roman"/>
          <w:iCs/>
        </w:rPr>
        <w:tab/>
        <w:t>Устройство мостов, эстакад и путепроводов (29.1.; 29.2.; 29.3.; 29.4.; 29.5.; 29.6.; 29.7.)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</w:rPr>
      </w:pPr>
      <w:r w:rsidRPr="005D1A21">
        <w:rPr>
          <w:rFonts w:ascii="Times New Roman" w:hAnsi="Times New Roman"/>
          <w:iCs/>
        </w:rPr>
        <w:t>Итого: 18 (восемнадцать) видов работ.</w:t>
      </w:r>
    </w:p>
    <w:p w:rsidR="005D1A21" w:rsidRPr="005D1A21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D1A21">
        <w:rPr>
          <w:rFonts w:ascii="Times New Roman" w:hAnsi="Times New Roman"/>
        </w:rPr>
        <w:t>Решение о приеме ООО «ЦентрСтройИнжиниринг» в члены Союза «Первая Национальная Организация Строителей» вступает в силу со дня зачисления на счет Союза взн</w:t>
      </w:r>
      <w:r w:rsidR="00E447D5">
        <w:rPr>
          <w:rFonts w:ascii="Times New Roman" w:hAnsi="Times New Roman"/>
        </w:rPr>
        <w:t>оса ООО «</w:t>
      </w:r>
      <w:proofErr w:type="spellStart"/>
      <w:r w:rsidR="00E447D5">
        <w:rPr>
          <w:rFonts w:ascii="Times New Roman" w:hAnsi="Times New Roman"/>
        </w:rPr>
        <w:t>ЦентрСтройИнжиниринг</w:t>
      </w:r>
      <w:proofErr w:type="spellEnd"/>
      <w:r w:rsidR="00E447D5">
        <w:rPr>
          <w:rFonts w:ascii="Times New Roman" w:hAnsi="Times New Roman"/>
        </w:rPr>
        <w:t xml:space="preserve">» </w:t>
      </w:r>
      <w:r w:rsidRPr="005D1A21">
        <w:rPr>
          <w:rFonts w:ascii="Times New Roman" w:hAnsi="Times New Roman"/>
        </w:rPr>
        <w:t xml:space="preserve">в компенсационный фонд возмещения вреда. </w:t>
      </w:r>
    </w:p>
    <w:p w:rsidR="00A3407D" w:rsidRDefault="005D1A21" w:rsidP="005D1A21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D1A21">
        <w:rPr>
          <w:rFonts w:ascii="Times New Roman" w:hAnsi="Times New Roman"/>
        </w:rPr>
        <w:t>Выдать ООО «ЦентрСтройИнжиниринг»,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A3407D" w:rsidRDefault="00A3407D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Style w:val="af"/>
          <w:rFonts w:ascii="Times New Roman" w:hAnsi="Times New Roman"/>
          <w:i/>
        </w:rPr>
      </w:pPr>
    </w:p>
    <w:p w:rsidR="00460640" w:rsidRDefault="00A3407D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574980" w:rsidRDefault="00574980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</w:p>
    <w:p w:rsidR="003C15A8" w:rsidRPr="0020766B" w:rsidRDefault="004B595B" w:rsidP="003C15A8">
      <w:pPr>
        <w:tabs>
          <w:tab w:val="left" w:pos="426"/>
        </w:tabs>
        <w:spacing w:after="0" w:line="240" w:lineRule="auto"/>
        <w:ind w:left="-284" w:right="-14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1.3. </w:t>
      </w:r>
      <w:r w:rsidRPr="0020766B">
        <w:rPr>
          <w:rFonts w:ascii="Times New Roman" w:hAnsi="Times New Roman"/>
          <w:b/>
        </w:rPr>
        <w:t xml:space="preserve">Предложено: </w:t>
      </w:r>
      <w:r w:rsidR="003C15A8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3C15A8" w:rsidRPr="00017ABD">
        <w:rPr>
          <w:rFonts w:ascii="Times New Roman" w:hAnsi="Times New Roman"/>
        </w:rPr>
        <w:t xml:space="preserve">ООО «ПаркСтрой», г. Москва, </w:t>
      </w:r>
      <w:bookmarkStart w:id="0" w:name="OLE_LINK1"/>
      <w:r w:rsidR="003C15A8" w:rsidRPr="00017ABD">
        <w:rPr>
          <w:rFonts w:ascii="Times New Roman" w:hAnsi="Times New Roman"/>
        </w:rPr>
        <w:t>ИНН 7725339097</w:t>
      </w:r>
      <w:bookmarkEnd w:id="0"/>
      <w:r w:rsidR="003C15A8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C15A8" w:rsidRPr="00DF203F" w:rsidRDefault="003C15A8" w:rsidP="003C15A8">
      <w:pPr>
        <w:tabs>
          <w:tab w:val="left" w:pos="709"/>
          <w:tab w:val="left" w:pos="851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DF203F">
        <w:rPr>
          <w:rFonts w:ascii="Times New Roman" w:hAnsi="Times New Roman"/>
          <w:iCs/>
          <w:color w:val="000000"/>
        </w:rPr>
        <w:t>.</w:t>
      </w:r>
      <w:r w:rsidRPr="00DF203F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32.4; 32.5; 32.6; 32.7; 32.10)</w:t>
      </w:r>
    </w:p>
    <w:p w:rsidR="003C15A8" w:rsidRDefault="003C15A8" w:rsidP="003C15A8">
      <w:pPr>
        <w:tabs>
          <w:tab w:val="left" w:pos="709"/>
          <w:tab w:val="left" w:pos="851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Pr="00DF203F">
        <w:rPr>
          <w:rFonts w:ascii="Times New Roman" w:hAnsi="Times New Roman"/>
          <w:iCs/>
          <w:color w:val="000000"/>
        </w:rPr>
        <w:t>.</w:t>
      </w:r>
      <w:r w:rsidRPr="00DF203F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33.6; 33.7; 33.8; 33.10; 33.12)</w:t>
      </w:r>
    </w:p>
    <w:p w:rsidR="003C15A8" w:rsidRDefault="003C15A8" w:rsidP="003C15A8">
      <w:pPr>
        <w:tabs>
          <w:tab w:val="left" w:pos="709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2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два</w:t>
      </w:r>
      <w:r w:rsidRPr="00E43752">
        <w:rPr>
          <w:rFonts w:ascii="Times New Roman" w:hAnsi="Times New Roman"/>
          <w:iCs/>
          <w:color w:val="000000"/>
        </w:rPr>
        <w:t xml:space="preserve">) </w:t>
      </w:r>
      <w:r>
        <w:rPr>
          <w:rFonts w:ascii="Times New Roman" w:hAnsi="Times New Roman"/>
          <w:iCs/>
          <w:color w:val="000000"/>
        </w:rPr>
        <w:t>вида</w:t>
      </w:r>
      <w:r w:rsidRPr="00E43752">
        <w:rPr>
          <w:rFonts w:ascii="Times New Roman" w:hAnsi="Times New Roman"/>
          <w:iCs/>
          <w:color w:val="000000"/>
        </w:rPr>
        <w:t xml:space="preserve"> работ.</w:t>
      </w:r>
    </w:p>
    <w:p w:rsidR="003C15A8" w:rsidRDefault="003C15A8" w:rsidP="003C15A8">
      <w:pPr>
        <w:tabs>
          <w:tab w:val="left" w:pos="709"/>
          <w:tab w:val="left" w:pos="851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</w:p>
    <w:p w:rsidR="003C15A8" w:rsidRDefault="003C15A8" w:rsidP="003C15A8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Решение о приеме </w:t>
      </w:r>
      <w:r w:rsidRPr="00017ABD">
        <w:rPr>
          <w:rFonts w:ascii="Times New Roman" w:hAnsi="Times New Roman"/>
        </w:rPr>
        <w:t>ООО «ПаркСтрой»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017ABD">
        <w:rPr>
          <w:rFonts w:ascii="Times New Roman" w:hAnsi="Times New Roman"/>
        </w:rPr>
        <w:t>ООО «ПаркСтрой»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3C15A8" w:rsidRDefault="003C15A8" w:rsidP="003C15A8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</w:t>
      </w:r>
      <w:r w:rsidRPr="00017ABD">
        <w:rPr>
          <w:rFonts w:ascii="Times New Roman" w:hAnsi="Times New Roman"/>
        </w:rPr>
        <w:t>ООО «ПаркСтрой»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4B595B" w:rsidRDefault="004B595B" w:rsidP="003C15A8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b/>
        </w:rPr>
      </w:pPr>
    </w:p>
    <w:p w:rsidR="004B595B" w:rsidRDefault="004B595B" w:rsidP="004B595B">
      <w:pPr>
        <w:tabs>
          <w:tab w:val="left" w:pos="426"/>
          <w:tab w:val="left" w:pos="993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4B595B" w:rsidRPr="0020766B" w:rsidRDefault="004B595B" w:rsidP="004B595B">
      <w:pPr>
        <w:tabs>
          <w:tab w:val="left" w:pos="426"/>
          <w:tab w:val="left" w:pos="993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3C15A8" w:rsidRPr="0020766B" w:rsidRDefault="004B595B" w:rsidP="003C15A8">
      <w:pPr>
        <w:tabs>
          <w:tab w:val="left" w:pos="426"/>
        </w:tabs>
        <w:spacing w:after="0" w:line="240" w:lineRule="auto"/>
        <w:ind w:left="-284" w:right="-143" w:firstLine="851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>
        <w:rPr>
          <w:rFonts w:ascii="Times New Roman" w:hAnsi="Times New Roman"/>
          <w:b/>
        </w:rPr>
        <w:t xml:space="preserve"> </w:t>
      </w:r>
      <w:r w:rsidR="003C15A8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3C15A8" w:rsidRPr="00017ABD">
        <w:rPr>
          <w:rFonts w:ascii="Times New Roman" w:hAnsi="Times New Roman"/>
        </w:rPr>
        <w:t>ООО «ПаркСтрой», г. Москва, ИНН 7725339097</w:t>
      </w:r>
      <w:r w:rsidR="003C15A8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C15A8" w:rsidRPr="00DF203F" w:rsidRDefault="003C15A8" w:rsidP="003C15A8">
      <w:pPr>
        <w:tabs>
          <w:tab w:val="left" w:pos="709"/>
          <w:tab w:val="left" w:pos="851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DF203F">
        <w:rPr>
          <w:rFonts w:ascii="Times New Roman" w:hAnsi="Times New Roman"/>
          <w:iCs/>
          <w:color w:val="000000"/>
        </w:rPr>
        <w:t>.</w:t>
      </w:r>
      <w:r w:rsidRPr="00DF203F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32.4; 32.5; 32.6; 32.7; 32.10)</w:t>
      </w:r>
    </w:p>
    <w:p w:rsidR="003C15A8" w:rsidRDefault="003C15A8" w:rsidP="003C15A8">
      <w:pPr>
        <w:tabs>
          <w:tab w:val="left" w:pos="709"/>
          <w:tab w:val="left" w:pos="851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Pr="00DF203F">
        <w:rPr>
          <w:rFonts w:ascii="Times New Roman" w:hAnsi="Times New Roman"/>
          <w:iCs/>
          <w:color w:val="000000"/>
        </w:rPr>
        <w:t>.</w:t>
      </w:r>
      <w:r w:rsidRPr="00DF203F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33.6; 33.7; 33.8; 33.10; 33.12)</w:t>
      </w:r>
    </w:p>
    <w:p w:rsidR="003C15A8" w:rsidRDefault="003C15A8" w:rsidP="003C15A8">
      <w:pPr>
        <w:tabs>
          <w:tab w:val="left" w:pos="709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2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два</w:t>
      </w:r>
      <w:r w:rsidRPr="00E43752">
        <w:rPr>
          <w:rFonts w:ascii="Times New Roman" w:hAnsi="Times New Roman"/>
          <w:iCs/>
          <w:color w:val="000000"/>
        </w:rPr>
        <w:t xml:space="preserve">) </w:t>
      </w:r>
      <w:r>
        <w:rPr>
          <w:rFonts w:ascii="Times New Roman" w:hAnsi="Times New Roman"/>
          <w:iCs/>
          <w:color w:val="000000"/>
        </w:rPr>
        <w:t>вида</w:t>
      </w:r>
      <w:r w:rsidRPr="00E43752">
        <w:rPr>
          <w:rFonts w:ascii="Times New Roman" w:hAnsi="Times New Roman"/>
          <w:iCs/>
          <w:color w:val="000000"/>
        </w:rPr>
        <w:t xml:space="preserve"> работ.</w:t>
      </w:r>
    </w:p>
    <w:p w:rsidR="003C15A8" w:rsidRDefault="003C15A8" w:rsidP="003C15A8">
      <w:pPr>
        <w:tabs>
          <w:tab w:val="left" w:pos="709"/>
          <w:tab w:val="left" w:pos="851"/>
          <w:tab w:val="left" w:pos="993"/>
        </w:tabs>
        <w:spacing w:after="0" w:line="240" w:lineRule="atLeast"/>
        <w:ind w:left="-284" w:right="-170" w:firstLine="851"/>
        <w:jc w:val="both"/>
        <w:rPr>
          <w:rFonts w:ascii="Times New Roman" w:hAnsi="Times New Roman"/>
          <w:iCs/>
          <w:color w:val="000000"/>
        </w:rPr>
      </w:pPr>
    </w:p>
    <w:p w:rsidR="003C15A8" w:rsidRDefault="003C15A8" w:rsidP="003C15A8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 приеме </w:t>
      </w:r>
      <w:r w:rsidRPr="00017ABD">
        <w:rPr>
          <w:rFonts w:ascii="Times New Roman" w:hAnsi="Times New Roman"/>
        </w:rPr>
        <w:t>ООО «ПаркСтрой»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017ABD">
        <w:rPr>
          <w:rFonts w:ascii="Times New Roman" w:hAnsi="Times New Roman"/>
        </w:rPr>
        <w:t>ООО «ПаркСтрой»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3C15A8" w:rsidRDefault="003C15A8" w:rsidP="003C15A8">
      <w:pPr>
        <w:tabs>
          <w:tab w:val="left" w:pos="426"/>
        </w:tabs>
        <w:spacing w:after="0" w:line="240" w:lineRule="auto"/>
        <w:ind w:right="-14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</w:t>
      </w:r>
      <w:r w:rsidRPr="00017ABD">
        <w:rPr>
          <w:rFonts w:ascii="Times New Roman" w:hAnsi="Times New Roman"/>
        </w:rPr>
        <w:t>ООО «ПаркСтрой»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4B595B" w:rsidRDefault="004B595B" w:rsidP="003C15A8">
      <w:pPr>
        <w:tabs>
          <w:tab w:val="left" w:pos="426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Style w:val="af"/>
          <w:rFonts w:ascii="Times New Roman" w:hAnsi="Times New Roman"/>
          <w:i/>
        </w:rPr>
      </w:pPr>
    </w:p>
    <w:p w:rsidR="004B595B" w:rsidRDefault="004B595B" w:rsidP="004B595B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4B595B" w:rsidRDefault="004B595B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</w:p>
    <w:p w:rsidR="004B595B" w:rsidRPr="00574980" w:rsidRDefault="004B595B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</w:p>
    <w:p w:rsidR="00D52A6C" w:rsidRPr="004B7FC3" w:rsidRDefault="00A85238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2. По второму вопросу</w:t>
      </w:r>
      <w:r w:rsidR="00575CA7" w:rsidRPr="0020766B">
        <w:rPr>
          <w:rFonts w:ascii="Times New Roman" w:hAnsi="Times New Roman"/>
          <w:b/>
        </w:rPr>
        <w:t>:</w:t>
      </w:r>
      <w:r w:rsidR="001F39F4">
        <w:rPr>
          <w:rFonts w:ascii="Times New Roman" w:hAnsi="Times New Roman"/>
          <w:b/>
        </w:rPr>
        <w:t xml:space="preserve"> </w:t>
      </w:r>
      <w:r w:rsidR="001F39F4" w:rsidRPr="0028345E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</w:t>
      </w:r>
      <w:r w:rsidR="00D52A6C" w:rsidRPr="0028345E">
        <w:rPr>
          <w:rFonts w:ascii="Times New Roman" w:hAnsi="Times New Roman"/>
        </w:rPr>
        <w:t xml:space="preserve"> </w:t>
      </w:r>
      <w:r w:rsidR="001F39F4" w:rsidRPr="0028345E">
        <w:rPr>
          <w:rFonts w:ascii="Times New Roman" w:hAnsi="Times New Roman"/>
        </w:rPr>
        <w:t>Свидетельства о допуске к работам, которые оказывают влияние на безопасность объектов капитального строительства.</w:t>
      </w:r>
    </w:p>
    <w:p w:rsidR="00DE2476" w:rsidRDefault="00DE2476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</w:p>
    <w:p w:rsidR="0032473A" w:rsidRPr="00F2759A" w:rsidRDefault="00E95B0A" w:rsidP="0032473A">
      <w:pPr>
        <w:pStyle w:val="a3"/>
        <w:tabs>
          <w:tab w:val="left" w:pos="-360"/>
          <w:tab w:val="left" w:pos="851"/>
        </w:tabs>
        <w:ind w:left="-142" w:right="-143" w:firstLine="567"/>
        <w:jc w:val="both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="00B014A9" w:rsidRPr="0020766B">
        <w:rPr>
          <w:sz w:val="22"/>
          <w:szCs w:val="22"/>
        </w:rPr>
        <w:t xml:space="preserve">.1. Предложено: </w:t>
      </w:r>
      <w:r w:rsidR="0032473A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32473A" w:rsidRPr="00483CA2">
        <w:rPr>
          <w:b w:val="0"/>
          <w:color w:val="000000"/>
          <w:sz w:val="22"/>
          <w:szCs w:val="22"/>
        </w:rPr>
        <w:t xml:space="preserve">ООО "Единая строительная компания", </w:t>
      </w:r>
      <w:r w:rsidR="0032473A">
        <w:rPr>
          <w:b w:val="0"/>
          <w:color w:val="000000"/>
          <w:sz w:val="22"/>
          <w:szCs w:val="22"/>
        </w:rPr>
        <w:br/>
      </w:r>
      <w:r w:rsidR="0032473A" w:rsidRPr="00483CA2">
        <w:rPr>
          <w:b w:val="0"/>
          <w:color w:val="000000"/>
          <w:sz w:val="22"/>
          <w:szCs w:val="22"/>
        </w:rPr>
        <w:t>г. Москва, ИНН 7713638529</w:t>
      </w:r>
      <w:r w:rsidR="0032473A" w:rsidRPr="0020766B">
        <w:rPr>
          <w:b w:val="0"/>
          <w:color w:val="000000"/>
          <w:sz w:val="22"/>
          <w:szCs w:val="22"/>
        </w:rPr>
        <w:t xml:space="preserve">, </w:t>
      </w:r>
      <w:r w:rsidR="0032473A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1.</w:t>
      </w:r>
      <w:r w:rsidRPr="00B94419">
        <w:rPr>
          <w:rFonts w:ascii="Times New Roman" w:hAnsi="Times New Roman"/>
        </w:rPr>
        <w:tab/>
        <w:t>Геодезические работы, выполняемые на строительных площадках (1.1*; 1.2*)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2.</w:t>
      </w:r>
      <w:r w:rsidRPr="00B94419">
        <w:rPr>
          <w:rFonts w:ascii="Times New Roman" w:hAnsi="Times New Roman"/>
        </w:rPr>
        <w:tab/>
        <w:t>Подготовительные работы (2.1*; 2.2*; 2.3*; 2.4*)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3.</w:t>
      </w:r>
      <w:r w:rsidRPr="00B94419">
        <w:rPr>
          <w:rFonts w:ascii="Times New Roman" w:hAnsi="Times New Roman"/>
        </w:rPr>
        <w:tab/>
        <w:t>Земляные работы (3.1*; 3.2*; 3.3*; 3.4*; 3.5*; 3.6*; 3.7*)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4.</w:t>
      </w:r>
      <w:r w:rsidRPr="00B94419">
        <w:rPr>
          <w:rFonts w:ascii="Times New Roman" w:hAnsi="Times New Roman"/>
        </w:rPr>
        <w:tab/>
        <w:t>Устройство скважин (4.2*; 4.3*; 4.4*)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5.</w:t>
      </w:r>
      <w:r w:rsidRPr="00B94419">
        <w:rPr>
          <w:rFonts w:ascii="Times New Roman" w:hAnsi="Times New Roman"/>
        </w:rPr>
        <w:tab/>
        <w:t>Свайные работы. Закрепление грунтов (5.1*; 5.2*; 5.3*; 5.4*; 5.5*; 5.6*; 5.7*; 5.8*; 5.9*)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6.</w:t>
      </w:r>
      <w:r w:rsidRPr="00B94419">
        <w:rPr>
          <w:rFonts w:ascii="Times New Roman" w:hAnsi="Times New Roman"/>
        </w:rPr>
        <w:tab/>
        <w:t>Устройство бетонных и железобетонных монолитных конструкций (6.1*; 6.2*; 6.3*)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7.</w:t>
      </w:r>
      <w:r w:rsidRPr="00B94419">
        <w:rPr>
          <w:rFonts w:ascii="Times New Roman" w:hAnsi="Times New Roman"/>
        </w:rPr>
        <w:tab/>
        <w:t>Монтаж сборных бетонных и железобетонных конструкций (7.1*; 7.2*; 7.3*)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устройству каменных конструкций (9.1*; 9.2*; 9.3*)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 металлических конструкций (10.1*; 10.2*; 10.3*; 10.4*; 10.5*; 10.6*)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 деревянных конструкций (11.1*; 11.2*)</w:t>
      </w:r>
    </w:p>
    <w:p w:rsidR="0032473A" w:rsidRPr="00B94419" w:rsidRDefault="0032473A" w:rsidP="0032473A">
      <w:pPr>
        <w:tabs>
          <w:tab w:val="left" w:pos="851"/>
          <w:tab w:val="left" w:pos="993"/>
          <w:tab w:val="left" w:pos="1134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32473A" w:rsidRPr="00B94419" w:rsidRDefault="0032473A" w:rsidP="0032473A">
      <w:pPr>
        <w:tabs>
          <w:tab w:val="left" w:pos="851"/>
          <w:tab w:val="left" w:pos="993"/>
          <w:tab w:val="left" w:pos="1134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кровель (13.1*; 13.2*; 13.3*)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Фасадные работы (14.1*; 14.2*)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электрических сетей и линий связи (20.1*; 20.2*; 20.3*; 20.4*; 20.5*; 20.6*; 20.7*; 20.8*; 20.9*; 20.10*; 20.11*; 20.12*; 20.13*)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объектов нефтяной и газовой промышленности (22.4*)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Монтажные работы (23.1*; 23.2*; 23.3*; 23.4*; 23.5*; 23.6*; 23.19*; 23.20*; 23.21*; 23.22*; 23.23*; 23.24*; 23.25*; 23.26*; 23.27*; 23.28*; 23.30*; 23.32*; 23.33*; 23.34*; 23.35*; 23.36*)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Пусконаладочные работы (24.1*; 24.2*; 24.3*; 24.4*; 24.5*; 24.6*; 24.7*; 24.8*; 24.9*; 24.10*; 24.11*; 24.12.*; 24.13*; 24.14*; 24.20*; 24.21*; 24.22*; 24.23*; 24.24*; 24.25*; 24.26*; 24.29*; 24.30*)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железнодорожных и трамвайных путей (26.5*; 26.6*)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тоннелей, метрополитенов (27.1*; 27.2*; 27.3*; 27.4*; 27.5*; 27.6*)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мостов, эстакад и путепроводов (29.1*; 29.2*; 29.3*; 29.4*; 29.5*; 29.6*; 29.7*)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32.7*; 32.8*; 32.10*)</w:t>
      </w:r>
    </w:p>
    <w:p w:rsidR="0032473A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33.1.6*; 33.1.7*; 33.1.8*; 33.1.9*; 33.1.10*; 33.1.11*; 33.1.13*; 33.2*; 33.2.1*; 33.2.3*; 33.2.4*; 33.2.5*; 33.2.6*; 33.2.7*; 33.3*; 33.4*; 33.5*; 33.6*; 33.7*; 33.8*; 33.9*; 33.10*; 33.12*; 33.13*)</w:t>
      </w:r>
    </w:p>
    <w:p w:rsidR="0032473A" w:rsidRDefault="0032473A" w:rsidP="0032473A">
      <w:pPr>
        <w:tabs>
          <w:tab w:val="left" w:pos="1134"/>
        </w:tabs>
        <w:spacing w:after="0" w:line="240" w:lineRule="auto"/>
        <w:ind w:left="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Итого: 27 (двадцать семь) видов работ. </w:t>
      </w:r>
    </w:p>
    <w:p w:rsidR="00B67503" w:rsidRPr="00574980" w:rsidRDefault="007367A0" w:rsidP="0032473A">
      <w:pPr>
        <w:pStyle w:val="a3"/>
        <w:tabs>
          <w:tab w:val="left" w:pos="-360"/>
          <w:tab w:val="left" w:pos="851"/>
        </w:tabs>
        <w:ind w:right="-143" w:firstLine="567"/>
        <w:jc w:val="both"/>
      </w:pPr>
      <w:r>
        <w:t xml:space="preserve"> </w:t>
      </w:r>
    </w:p>
    <w:p w:rsidR="00B014A9" w:rsidRDefault="00AA7731" w:rsidP="0064090C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2E38D0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2E38D0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</w:t>
      </w:r>
      <w:r w:rsidR="00B014A9" w:rsidRPr="00AA2059">
        <w:rPr>
          <w:rFonts w:ascii="Times New Roman" w:hAnsi="Times New Roman"/>
          <w:b/>
        </w:rPr>
        <w:t>.</w:t>
      </w:r>
    </w:p>
    <w:p w:rsidR="005654B6" w:rsidRPr="0020766B" w:rsidRDefault="005654B6" w:rsidP="0064090C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32473A" w:rsidRPr="00F2759A" w:rsidRDefault="00B014A9" w:rsidP="0032473A">
      <w:pPr>
        <w:pStyle w:val="a3"/>
        <w:tabs>
          <w:tab w:val="left" w:pos="-360"/>
          <w:tab w:val="left" w:pos="851"/>
        </w:tabs>
        <w:ind w:left="-142" w:right="-143" w:firstLine="567"/>
        <w:jc w:val="both"/>
        <w:rPr>
          <w:b w:val="0"/>
          <w:color w:val="000000"/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  <w:r w:rsidR="0032473A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32473A" w:rsidRPr="00483CA2">
        <w:rPr>
          <w:b w:val="0"/>
          <w:color w:val="000000"/>
          <w:sz w:val="22"/>
          <w:szCs w:val="22"/>
        </w:rPr>
        <w:t xml:space="preserve">ООО "Единая строительная компания", </w:t>
      </w:r>
      <w:r w:rsidR="00995303">
        <w:rPr>
          <w:b w:val="0"/>
          <w:color w:val="000000"/>
          <w:sz w:val="22"/>
          <w:szCs w:val="22"/>
        </w:rPr>
        <w:br/>
      </w:r>
      <w:r w:rsidR="0032473A" w:rsidRPr="00483CA2">
        <w:rPr>
          <w:b w:val="0"/>
          <w:color w:val="000000"/>
          <w:sz w:val="22"/>
          <w:szCs w:val="22"/>
        </w:rPr>
        <w:t>г. Москва, ИНН 7713638529</w:t>
      </w:r>
      <w:r w:rsidR="0032473A" w:rsidRPr="0020766B">
        <w:rPr>
          <w:b w:val="0"/>
          <w:color w:val="000000"/>
          <w:sz w:val="22"/>
          <w:szCs w:val="22"/>
        </w:rPr>
        <w:t xml:space="preserve">, </w:t>
      </w:r>
      <w:r w:rsidR="0032473A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1.</w:t>
      </w:r>
      <w:r w:rsidRPr="00B94419">
        <w:rPr>
          <w:rFonts w:ascii="Times New Roman" w:hAnsi="Times New Roman"/>
        </w:rPr>
        <w:tab/>
        <w:t>Геодезические работы, выполняемые на строительных площадках (1.1*; 1.2*)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2.</w:t>
      </w:r>
      <w:r w:rsidRPr="00B94419">
        <w:rPr>
          <w:rFonts w:ascii="Times New Roman" w:hAnsi="Times New Roman"/>
        </w:rPr>
        <w:tab/>
        <w:t>Подготовительные работы (2.1*; 2.2*; 2.3*; 2.4*)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3.</w:t>
      </w:r>
      <w:r w:rsidRPr="00B94419">
        <w:rPr>
          <w:rFonts w:ascii="Times New Roman" w:hAnsi="Times New Roman"/>
        </w:rPr>
        <w:tab/>
        <w:t>Земляные работы (3.1*; 3.2*; 3.3*; 3.4*; 3.5*; 3.6*; 3.7*)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4.</w:t>
      </w:r>
      <w:r w:rsidRPr="00B94419">
        <w:rPr>
          <w:rFonts w:ascii="Times New Roman" w:hAnsi="Times New Roman"/>
        </w:rPr>
        <w:tab/>
        <w:t>Устройство скважин (4.2*; 4.3*; 4.4*)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5.</w:t>
      </w:r>
      <w:r w:rsidRPr="00B94419">
        <w:rPr>
          <w:rFonts w:ascii="Times New Roman" w:hAnsi="Times New Roman"/>
        </w:rPr>
        <w:tab/>
        <w:t>Свайные работы. Закрепление грунтов (5.1*; 5.2*; 5.3*; 5.4*; 5.5*; 5.6*; 5.7*; 5.8*; 5.9*)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6.</w:t>
      </w:r>
      <w:r w:rsidRPr="00B94419">
        <w:rPr>
          <w:rFonts w:ascii="Times New Roman" w:hAnsi="Times New Roman"/>
        </w:rPr>
        <w:tab/>
        <w:t>Устройство бетонных и железобетонных монолитных конструкций (6.1*; 6.2*; 6.3*)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7.</w:t>
      </w:r>
      <w:r w:rsidRPr="00B94419">
        <w:rPr>
          <w:rFonts w:ascii="Times New Roman" w:hAnsi="Times New Roman"/>
        </w:rPr>
        <w:tab/>
        <w:t>Монтаж сборных бетонных и железобетонных конструкций (7.1*; 7.2*; 7.3*)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устройству каменных конструкций (9.1*; 9.2*; 9.3*)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 металлических конструкций (10.1*; 10.2*; 10.3*; 10.4*; 10.5*; 10.6*)</w:t>
      </w:r>
    </w:p>
    <w:p w:rsidR="0032473A" w:rsidRPr="00B94419" w:rsidRDefault="0032473A" w:rsidP="0032473A">
      <w:pPr>
        <w:tabs>
          <w:tab w:val="left" w:pos="851"/>
          <w:tab w:val="left" w:pos="1134"/>
        </w:tabs>
        <w:spacing w:after="0" w:line="240" w:lineRule="auto"/>
        <w:ind w:left="-142" w:right="-143" w:firstLine="567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 деревянных конструкций (11.1*; 11.2*)</w:t>
      </w:r>
    </w:p>
    <w:p w:rsidR="0032473A" w:rsidRPr="00B94419" w:rsidRDefault="0032473A" w:rsidP="0032473A">
      <w:pPr>
        <w:tabs>
          <w:tab w:val="left" w:pos="851"/>
          <w:tab w:val="left" w:pos="993"/>
          <w:tab w:val="left" w:pos="1134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32473A" w:rsidRPr="00B94419" w:rsidRDefault="0032473A" w:rsidP="0032473A">
      <w:pPr>
        <w:tabs>
          <w:tab w:val="left" w:pos="851"/>
          <w:tab w:val="left" w:pos="993"/>
          <w:tab w:val="left" w:pos="1134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кровель (13.1*; 13.2*; 13.3*)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Фасадные работы (14.1*; 14.2*)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наружных электрических сетей и линий связи (20.1*; 20.2*; 20.3*; 20.4*; 20.5*; 20.6*; 20.7*; 20.8*; 20.9*; 20.10*; 20.11*; 20.12*; 20.13*)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объектов нефтяной и газовой промышленности (22.4*)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Монтажные работы (23.1*; 23.2*; 23.3*; 23.4*; 23.5*; 23.6*; 23.19*; 23.20*; 23.21*; 23.22*; 23.23*; 23.24*; 23.25*; 23.26*; 23.27*; 23.28*; 23.30*; 23.32*; 23.33*; 23.34*; 23.35*; 23.36*)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Пусконаладочные работы (24.1*; 24.2*; 24.3*; 24.4*; 24.5*; 24.6*; 24.7*; 24.8*; 24.9*; 24.10*; 24.11*; 24.12.*; 24.13*; 24.14*; 24.20*; 24.21*; 24.22*; 24.23*; 24.24*; 24.25*; 24.26*; 24.29*; 24.30*)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lastRenderedPageBreak/>
        <w:t>2</w:t>
      </w:r>
      <w:r>
        <w:rPr>
          <w:rFonts w:ascii="Times New Roman" w:hAnsi="Times New Roman"/>
        </w:rPr>
        <w:t>2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железнодорожных и трамвайных путей (26.5*; 26.6*)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тоннелей, метрополитенов (27.1*; 27.2*; 27.3*; 27.4*; 27.5*; 27.6*)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 w:rsidRPr="00B94419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Устройство мостов, эстакад и путепроводов (29.1*; 29.2*; 29.3*; 29.4*; 29.5*; 29.6*; 29.7*)</w:t>
      </w:r>
    </w:p>
    <w:p w:rsidR="0032473A" w:rsidRPr="00B94419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32.7*; 32.8*; 32.10*)</w:t>
      </w:r>
    </w:p>
    <w:p w:rsidR="0032473A" w:rsidRDefault="0032473A" w:rsidP="0032473A">
      <w:pPr>
        <w:tabs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B94419">
        <w:rPr>
          <w:rFonts w:ascii="Times New Roman" w:hAnsi="Times New Roman"/>
        </w:rPr>
        <w:t>.</w:t>
      </w:r>
      <w:r w:rsidRPr="00B94419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33.1.6*; 33.1.7*; 33.1.8*; 33.1.9*; 33.1.10*; 33.1.11*; 33.1.13*; 33.2*; 33.2.1*; 33.2.3*; 33.2.4*; 33.2.5*; 33.2.6*; 33.2.7*; 33.3*; 33.4*; 33.5*; 33.6*; 33.7*; 33.8*; 33.9*; 33.10*; 33.12*; 33.13*)</w:t>
      </w:r>
    </w:p>
    <w:p w:rsidR="006E4175" w:rsidRDefault="0032473A" w:rsidP="0032473A">
      <w:pPr>
        <w:tabs>
          <w:tab w:val="left" w:pos="1134"/>
        </w:tabs>
        <w:spacing w:after="0" w:line="240" w:lineRule="auto"/>
        <w:ind w:left="142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Итого: 27 (двадцать семь) видов работ. </w:t>
      </w:r>
      <w:r w:rsidR="006E4175">
        <w:rPr>
          <w:rFonts w:ascii="Times New Roman" w:hAnsi="Times New Roman"/>
        </w:rPr>
        <w:t xml:space="preserve"> </w:t>
      </w:r>
    </w:p>
    <w:p w:rsidR="00741483" w:rsidRDefault="00741483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rStyle w:val="af"/>
          <w:b/>
          <w:i/>
          <w:sz w:val="22"/>
          <w:szCs w:val="22"/>
        </w:rPr>
      </w:pPr>
    </w:p>
    <w:p w:rsidR="00575CA7" w:rsidRPr="0020766B" w:rsidRDefault="00575CA7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34555F" w:rsidRPr="0020766B" w:rsidRDefault="0034555F" w:rsidP="0064090C">
      <w:pPr>
        <w:spacing w:after="0" w:line="240" w:lineRule="auto"/>
        <w:ind w:right="-143"/>
        <w:jc w:val="both"/>
        <w:rPr>
          <w:rStyle w:val="af"/>
          <w:rFonts w:ascii="Times New Roman" w:hAnsi="Times New Roman"/>
          <w:b w:val="0"/>
        </w:rPr>
      </w:pPr>
    </w:p>
    <w:p w:rsidR="009E78A0" w:rsidRPr="006F4805" w:rsidRDefault="009E78A0" w:rsidP="0064090C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b/>
        </w:rPr>
      </w:pPr>
      <w:r w:rsidRPr="006F4805">
        <w:rPr>
          <w:rFonts w:ascii="Times New Roman" w:hAnsi="Times New Roman"/>
          <w:b/>
        </w:rPr>
        <w:t xml:space="preserve">3. </w:t>
      </w:r>
      <w:r w:rsidRPr="0020766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третьему</w:t>
      </w:r>
      <w:r w:rsidRPr="0020766B">
        <w:rPr>
          <w:rFonts w:ascii="Times New Roman" w:hAnsi="Times New Roman"/>
          <w:b/>
        </w:rPr>
        <w:t xml:space="preserve"> вопросу:</w:t>
      </w:r>
      <w:r>
        <w:rPr>
          <w:rFonts w:ascii="Times New Roman" w:hAnsi="Times New Roman"/>
          <w:b/>
        </w:rPr>
        <w:t xml:space="preserve"> </w:t>
      </w:r>
      <w:r w:rsidR="00995303" w:rsidRPr="00731768">
        <w:rPr>
          <w:rFonts w:ascii="Times New Roman" w:hAnsi="Times New Roman"/>
        </w:rPr>
        <w:t>Рассмотрение уведомления Общества с ограниченной ответственностью «Марийская строительная компания» о добровольном прекращении членства в Союзе «Первая Национальная Организация Строителей» с последующим переходом в другую саморегулируемую организацию.</w:t>
      </w:r>
    </w:p>
    <w:p w:rsidR="009E78A0" w:rsidRPr="006F4805" w:rsidRDefault="009E78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15.11.2016 г. в Союз «Первая Национальная Организация Строителей» поступило уведомление Общества с ограниченной ответственностью «Марийская строительная компания» (ООО «МСК»), ИНН 1215134239, о добровольном прекращении членства в Союзе «Первая Национальная Организация Строителей» с последующим переходом в другую саморегулируемую организацию (исх. № 4 от 02.11.2016 г.).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Указанным уведомлением ООО «МСК» заявляет о принятом решении о добровольном прекращении членства в Союзе с 01.06.2017 г. в соответствии с ч. 6 ст. 3.3 Федерального закона № 191-ФЗ, в целях последующего перехода в другую саморегулируемую организацию по месту регистрации юридического лица и последующего перечисления внесенного взноса в компенсационный фонд в соответствии с ч. 13 ст.3.3 Федерального закона № 191-ФЗ.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В соответствии с ч. 5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индивидуальные предприниматели и юридические лица, являющиеся членами некоммерческой организации, имеющей статус саморегулируемой организации, в срок не позднее 1 декабря 2016 года обязаны письменно уведомить такую некоммерческую организацию: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1) о намерении добровольно прекратить членство в такой саморегулируемой организации, в том числе с последующим переходом в другую саморегулируемую организацию;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2) о сохранении членства в такой некоммерческой организации с приложением документов, предусмотренных частью 2 статьи 55.6 Градостроительного кодекса Российской Федерации.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В соответствии с ч. 6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членство в саморегулируемой организации индивидуальных предпринимателей и юридических лиц, направивших в саморегулируемую организацию уведомление, предусмотренное пунктом 1 части 5 настоящей статьи, прекращается с даты, указанной в таком уведомлении, но не позднее 1 июля 2017 года.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 xml:space="preserve">В соответствии с ч. 13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юридическое лицо, индивидуальный предприниматель, добровольно прекратившие членство в саморегулируемой организации в целях перехода в другую саморегулируемую организациюпо месту регистрации таких юридического лица или индивидуального предпринимателя, вправе со дня принятия решения о приеме их в члены новой саморегулируемой организации, но не позднее 1 сентября 2017 года подать заявление в </w:t>
      </w:r>
      <w:r w:rsidRPr="00175AE5">
        <w:rPr>
          <w:rFonts w:ascii="Times New Roman" w:hAnsi="Times New Roman"/>
        </w:rPr>
        <w:lastRenderedPageBreak/>
        <w:t>саморегулируемую организацию, членство в которой было прекращено такими юридическим лицом, индивидуальным предпринимателем в соответствии с настоящей статьей, о перечислении внесенного такими лицами взноса в компенсационный фонд указанной некоммерческой организации, имеющей статус саморегулируемой организации, в саморегулируемую организацию, в которую переходят такие юридическое лицо, индивидуальный предприниматель.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саморегулируемую организацию, которой принято указанное решение.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Решением Общего собрания членов Союза «Первая Национальная Организация Строителей» от 24.08.2016 г. (Протокол № 15 от 24.08.2016 г.) ООО «МСК» исключено из членов Союза на основании части 2 статьи 55.7 Градостроительного кодекса Российской Федерации в связи с неоднократной неуплатой в течение одного года или несвоевременной уплатой в течение одного года членских взносов.</w:t>
      </w:r>
    </w:p>
    <w:p w:rsidR="00175AE5" w:rsidRP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>ООО «МСК» известно о принятом Общим собранием членов Союза решении, о чем, в частности, свидетельствует претензия ООО «МСК» на указанное решение, поступившая в Союз.</w:t>
      </w:r>
    </w:p>
    <w:p w:rsidR="009E78A0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175AE5">
        <w:rPr>
          <w:rFonts w:ascii="Times New Roman" w:hAnsi="Times New Roman"/>
        </w:rPr>
        <w:t xml:space="preserve">Таким образом, уведомление о добровольном прекращении членства в Союзе «Первая Национальная Организация Строителей» подано юридическим лицом, не являющимся членом Союза. </w:t>
      </w:r>
      <w:proofErr w:type="gramStart"/>
      <w:r w:rsidRPr="00175AE5">
        <w:rPr>
          <w:rFonts w:ascii="Times New Roman" w:hAnsi="Times New Roman"/>
        </w:rPr>
        <w:t>А следовательно</w:t>
      </w:r>
      <w:proofErr w:type="gramEnd"/>
      <w:r w:rsidRPr="00175AE5">
        <w:rPr>
          <w:rFonts w:ascii="Times New Roman" w:hAnsi="Times New Roman"/>
        </w:rPr>
        <w:t>, у Союза отсутствуют правовые основания для удовлетворения такого уведомления, совершения действий, связанных с прекращением членства в Союзе (внесения в реестр членов Союза соответствующей записи, уведомления Национального объединения строителей о прекращении членства), а также последующего перечисления в другую саморегулируемую организацию взноса ООО «МСК», внесенного ранее в компенсационный фонд Союза.</w:t>
      </w:r>
    </w:p>
    <w:p w:rsidR="00175AE5" w:rsidRDefault="00175AE5" w:rsidP="00175AE5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  <w:b/>
        </w:rPr>
      </w:pPr>
    </w:p>
    <w:p w:rsidR="00A60F07" w:rsidRPr="00A762A7" w:rsidRDefault="009E78A0" w:rsidP="00A762A7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  <w:b/>
        </w:rPr>
      </w:pPr>
      <w:r w:rsidRPr="0083074C">
        <w:rPr>
          <w:rFonts w:ascii="Times New Roman" w:hAnsi="Times New Roman"/>
          <w:b/>
        </w:rPr>
        <w:t xml:space="preserve">3.1. </w:t>
      </w:r>
      <w:r w:rsidRPr="009E78A0">
        <w:rPr>
          <w:rFonts w:ascii="Times New Roman" w:hAnsi="Times New Roman"/>
          <w:b/>
        </w:rPr>
        <w:t>Предложено</w:t>
      </w:r>
      <w:r w:rsidRPr="0083074C">
        <w:rPr>
          <w:rFonts w:ascii="Times New Roman" w:hAnsi="Times New Roman"/>
          <w:b/>
        </w:rPr>
        <w:t>:</w:t>
      </w:r>
    </w:p>
    <w:p w:rsidR="0079374D" w:rsidRPr="0079374D" w:rsidRDefault="0079374D" w:rsidP="0079374D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  <w:r w:rsidRPr="0079374D">
        <w:rPr>
          <w:rFonts w:ascii="Times New Roman" w:hAnsi="Times New Roman"/>
          <w:bCs/>
        </w:rPr>
        <w:t xml:space="preserve">1. В связи с отсутствием правовых оснований, предусмотренных статьей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372-ФЗ), для подачи уведомления о добровольном прекращении членства в Союзе «Первая Национальная Организация Строителей», уведомление ООО «МСК», ИНН 1215134239,о добровольном прекращении членства в Союзе«Первая Национальная Организация Строителей» с 01.06.2017 г. в целях последующего перехода в другую саморегулируемую организацию по месту регистрации юридического лица и последующего перечисления внесенного взноса в компенсационный фонд оставить без удовлеворения. </w:t>
      </w:r>
    </w:p>
    <w:p w:rsidR="0079374D" w:rsidRDefault="0079374D" w:rsidP="0079374D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  <w:r w:rsidRPr="0079374D">
        <w:rPr>
          <w:rFonts w:ascii="Times New Roman" w:hAnsi="Times New Roman"/>
          <w:bCs/>
        </w:rPr>
        <w:t xml:space="preserve">2. Поручить Исполнительному органу в лице Директора Антонова Р.Я. уведомить </w:t>
      </w:r>
      <w:proofErr w:type="gramStart"/>
      <w:r w:rsidRPr="0079374D">
        <w:rPr>
          <w:rFonts w:ascii="Times New Roman" w:hAnsi="Times New Roman"/>
          <w:bCs/>
        </w:rPr>
        <w:t xml:space="preserve">письменно </w:t>
      </w:r>
      <w:r>
        <w:rPr>
          <w:rFonts w:ascii="Times New Roman" w:hAnsi="Times New Roman"/>
          <w:bCs/>
        </w:rPr>
        <w:t xml:space="preserve"> </w:t>
      </w:r>
      <w:r w:rsidRPr="0079374D">
        <w:rPr>
          <w:rFonts w:ascii="Times New Roman" w:hAnsi="Times New Roman"/>
          <w:bCs/>
        </w:rPr>
        <w:t>ООО</w:t>
      </w:r>
      <w:proofErr w:type="gramEnd"/>
      <w:r w:rsidRPr="0079374D">
        <w:rPr>
          <w:rFonts w:ascii="Times New Roman" w:hAnsi="Times New Roman"/>
          <w:bCs/>
        </w:rPr>
        <w:t xml:space="preserve"> «МСК», ИНН 1215134239 о принятом решении.</w:t>
      </w:r>
    </w:p>
    <w:p w:rsidR="003F27E0" w:rsidRDefault="003F27E0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</w:p>
    <w:p w:rsidR="00DE2476" w:rsidRDefault="00DE2476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 w:rsidR="00FD798E"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 w:rsidR="00FD798E">
        <w:rPr>
          <w:rFonts w:ascii="Times New Roman" w:hAnsi="Times New Roman"/>
          <w:b/>
        </w:rPr>
        <w:t>семь</w:t>
      </w:r>
      <w:r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A60F07" w:rsidRPr="0020766B" w:rsidRDefault="00A60F07" w:rsidP="0064090C">
      <w:pPr>
        <w:spacing w:after="0" w:line="240" w:lineRule="auto"/>
        <w:ind w:right="-143"/>
        <w:jc w:val="both"/>
        <w:rPr>
          <w:rFonts w:ascii="Times New Roman" w:hAnsi="Times New Roman"/>
          <w:bCs/>
        </w:rPr>
      </w:pPr>
    </w:p>
    <w:p w:rsidR="00FA17E4" w:rsidRDefault="00DE2476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</w:p>
    <w:p w:rsidR="00A60F07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</w:p>
    <w:p w:rsidR="0079374D" w:rsidRPr="0079374D" w:rsidRDefault="0079374D" w:rsidP="0079374D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79374D">
        <w:rPr>
          <w:b w:val="0"/>
          <w:sz w:val="22"/>
          <w:szCs w:val="22"/>
        </w:rPr>
        <w:t xml:space="preserve">1. В связи с отсутствием правовых оснований, предусмотренных статьей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372-ФЗ), для подачи уведомления о добровольном прекращении членства в Союзе «Первая Национальная Организация Строителей», уведомление ООО «МСК», ИНН 1215134239,о добровольном прекращении членства в Союзе«Первая Национальная Организация Строителей» с 01.06.2017 г. в целях последующего перехода в другую саморегулируемую организацию по месту регистрации юридического лица и последующего перечисления внесенного взноса в компенсационный фонд оставить без удовлеворения. </w:t>
      </w:r>
    </w:p>
    <w:p w:rsidR="00FA17E4" w:rsidRDefault="0079374D" w:rsidP="0079374D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79374D">
        <w:rPr>
          <w:b w:val="0"/>
          <w:sz w:val="22"/>
          <w:szCs w:val="22"/>
        </w:rPr>
        <w:t>2. Поручить Исполнительному органу в лице Директора Антонова Р.Я. уведомить письменно ООО «МСК», ИНН 1215134239 о принятом решении.</w:t>
      </w:r>
    </w:p>
    <w:p w:rsidR="00A60F07" w:rsidRPr="00FD798E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</w:pPr>
    </w:p>
    <w:p w:rsidR="003A4892" w:rsidRPr="0020766B" w:rsidRDefault="003A4892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A75D18" w:rsidRDefault="00A75D1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196AA0" w:rsidRDefault="00196A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75D18" w:rsidRDefault="00A75D1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Pr="0020766B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              </w:t>
      </w:r>
      <w:r w:rsidR="00E741B5">
        <w:rPr>
          <w:rFonts w:ascii="Times New Roman" w:hAnsi="Times New Roman"/>
        </w:rPr>
        <w:t xml:space="preserve">подпись </w:t>
      </w:r>
      <w:r w:rsidRPr="0020766B">
        <w:rPr>
          <w:rFonts w:ascii="Times New Roman" w:hAnsi="Times New Roman"/>
        </w:rPr>
        <w:t xml:space="preserve">           </w:t>
      </w:r>
      <w:r w:rsidR="00770B25">
        <w:rPr>
          <w:rFonts w:ascii="Times New Roman" w:hAnsi="Times New Roman"/>
        </w:rPr>
        <w:t xml:space="preserve">                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DF2D90" w:rsidRPr="0020766B" w:rsidRDefault="00DF2D9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6908" w:rsidRDefault="0072690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6908" w:rsidRDefault="0072690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60F07" w:rsidRDefault="00A60F07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2B6577" w:rsidRDefault="002B6577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3F27E0" w:rsidRDefault="003F27E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3F27E0" w:rsidRPr="0020766B" w:rsidRDefault="003F27E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B825C3" w:rsidRPr="0020766B" w:rsidRDefault="00B825C3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64090C">
      <w:pPr>
        <w:pStyle w:val="a3"/>
        <w:tabs>
          <w:tab w:val="left" w:pos="-360"/>
          <w:tab w:val="left" w:pos="720"/>
        </w:tabs>
        <w:ind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                          </w:t>
      </w:r>
      <w:bookmarkStart w:id="1" w:name="_GoBack"/>
      <w:bookmarkEnd w:id="1"/>
      <w:r w:rsidRPr="0020766B">
        <w:rPr>
          <w:b w:val="0"/>
          <w:sz w:val="22"/>
          <w:szCs w:val="22"/>
        </w:rPr>
        <w:t xml:space="preserve">   </w:t>
      </w:r>
      <w:r w:rsidR="00E741B5">
        <w:rPr>
          <w:b w:val="0"/>
          <w:sz w:val="22"/>
          <w:szCs w:val="22"/>
        </w:rPr>
        <w:t>подпись</w:t>
      </w:r>
      <w:r w:rsidRPr="0020766B">
        <w:rPr>
          <w:b w:val="0"/>
          <w:sz w:val="22"/>
          <w:szCs w:val="22"/>
        </w:rPr>
        <w:t xml:space="preserve">                </w:t>
      </w:r>
      <w:r w:rsidR="0031221C">
        <w:rPr>
          <w:b w:val="0"/>
          <w:sz w:val="22"/>
          <w:szCs w:val="22"/>
        </w:rPr>
        <w:t xml:space="preserve">                              </w:t>
      </w:r>
      <w:r w:rsidRPr="0020766B">
        <w:rPr>
          <w:b w:val="0"/>
          <w:sz w:val="22"/>
          <w:szCs w:val="22"/>
        </w:rPr>
        <w:t xml:space="preserve"> </w:t>
      </w:r>
      <w:r w:rsidR="00770B25">
        <w:rPr>
          <w:b w:val="0"/>
          <w:sz w:val="22"/>
          <w:szCs w:val="22"/>
        </w:rPr>
        <w:t>О.А. Лопатина</w:t>
      </w:r>
    </w:p>
    <w:sectPr w:rsidR="00A87B16" w:rsidRPr="0020766B" w:rsidSect="0034555F">
      <w:footerReference w:type="default" r:id="rId8"/>
      <w:type w:val="continuous"/>
      <w:pgSz w:w="11906" w:h="16838"/>
      <w:pgMar w:top="567" w:right="851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E0" w:rsidRDefault="003F27E0" w:rsidP="003164AF">
      <w:pPr>
        <w:spacing w:after="0" w:line="240" w:lineRule="auto"/>
      </w:pPr>
      <w:r>
        <w:separator/>
      </w:r>
    </w:p>
  </w:endnote>
  <w:endnote w:type="continuationSeparator" w:id="0">
    <w:p w:rsidR="003F27E0" w:rsidRDefault="003F27E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ED259F" w:rsidRDefault="009E5403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3F27E0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E741B5">
      <w:rPr>
        <w:rFonts w:ascii="Times New Roman" w:hAnsi="Times New Roman"/>
        <w:noProof/>
        <w:sz w:val="18"/>
        <w:szCs w:val="18"/>
      </w:rPr>
      <w:t>8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3F27E0" w:rsidRDefault="003F27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E0" w:rsidRDefault="003F27E0" w:rsidP="003164AF">
      <w:pPr>
        <w:spacing w:after="0" w:line="240" w:lineRule="auto"/>
      </w:pPr>
      <w:r>
        <w:separator/>
      </w:r>
    </w:p>
  </w:footnote>
  <w:footnote w:type="continuationSeparator" w:id="0">
    <w:p w:rsidR="003F27E0" w:rsidRDefault="003F27E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4EF4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2929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7E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165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4136"/>
    <w:rsid w:val="00164313"/>
    <w:rsid w:val="001647EE"/>
    <w:rsid w:val="001668C0"/>
    <w:rsid w:val="001727C9"/>
    <w:rsid w:val="00173DB6"/>
    <w:rsid w:val="00174609"/>
    <w:rsid w:val="00175AE5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C06"/>
    <w:rsid w:val="00190DFE"/>
    <w:rsid w:val="00192B37"/>
    <w:rsid w:val="00193F82"/>
    <w:rsid w:val="0019621A"/>
    <w:rsid w:val="00196428"/>
    <w:rsid w:val="00196AA0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6E15"/>
    <w:rsid w:val="00251D17"/>
    <w:rsid w:val="00252CA3"/>
    <w:rsid w:val="00253194"/>
    <w:rsid w:val="00254241"/>
    <w:rsid w:val="00255C1D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76F67"/>
    <w:rsid w:val="0028251F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B6577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38D0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221C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473A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555F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2D34"/>
    <w:rsid w:val="003B607D"/>
    <w:rsid w:val="003B6707"/>
    <w:rsid w:val="003B6D22"/>
    <w:rsid w:val="003B780B"/>
    <w:rsid w:val="003B7A6A"/>
    <w:rsid w:val="003C00A7"/>
    <w:rsid w:val="003C15A8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7E0"/>
    <w:rsid w:val="003F2C4F"/>
    <w:rsid w:val="003F3D8E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07E84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2081"/>
    <w:rsid w:val="0044281E"/>
    <w:rsid w:val="00443334"/>
    <w:rsid w:val="00443407"/>
    <w:rsid w:val="00444DFC"/>
    <w:rsid w:val="00445033"/>
    <w:rsid w:val="00446DDD"/>
    <w:rsid w:val="00447726"/>
    <w:rsid w:val="00450596"/>
    <w:rsid w:val="00455892"/>
    <w:rsid w:val="00456653"/>
    <w:rsid w:val="0045707D"/>
    <w:rsid w:val="00457713"/>
    <w:rsid w:val="00460640"/>
    <w:rsid w:val="00461433"/>
    <w:rsid w:val="00461BCB"/>
    <w:rsid w:val="00462361"/>
    <w:rsid w:val="00462372"/>
    <w:rsid w:val="00462441"/>
    <w:rsid w:val="00463F45"/>
    <w:rsid w:val="0046423B"/>
    <w:rsid w:val="0046731A"/>
    <w:rsid w:val="00467DC1"/>
    <w:rsid w:val="0047028E"/>
    <w:rsid w:val="004715AD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595B"/>
    <w:rsid w:val="004B797F"/>
    <w:rsid w:val="004B7FC3"/>
    <w:rsid w:val="004C09F9"/>
    <w:rsid w:val="004C2161"/>
    <w:rsid w:val="004C7489"/>
    <w:rsid w:val="004C7DC4"/>
    <w:rsid w:val="004D1428"/>
    <w:rsid w:val="004D2534"/>
    <w:rsid w:val="004D65D5"/>
    <w:rsid w:val="004D77CB"/>
    <w:rsid w:val="004E0267"/>
    <w:rsid w:val="004E05F9"/>
    <w:rsid w:val="004E07AF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871"/>
    <w:rsid w:val="0055508E"/>
    <w:rsid w:val="00555484"/>
    <w:rsid w:val="00562229"/>
    <w:rsid w:val="005628A4"/>
    <w:rsid w:val="00562AFC"/>
    <w:rsid w:val="00562FCF"/>
    <w:rsid w:val="00563AC7"/>
    <w:rsid w:val="005654B6"/>
    <w:rsid w:val="00571159"/>
    <w:rsid w:val="005733B1"/>
    <w:rsid w:val="00574980"/>
    <w:rsid w:val="00574A57"/>
    <w:rsid w:val="00575CA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02D"/>
    <w:rsid w:val="005931F9"/>
    <w:rsid w:val="005932FD"/>
    <w:rsid w:val="00594802"/>
    <w:rsid w:val="00594CA3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17A3"/>
    <w:rsid w:val="005C2F3A"/>
    <w:rsid w:val="005C3C4D"/>
    <w:rsid w:val="005C55E2"/>
    <w:rsid w:val="005C6762"/>
    <w:rsid w:val="005C6813"/>
    <w:rsid w:val="005D1186"/>
    <w:rsid w:val="005D1A21"/>
    <w:rsid w:val="005D249E"/>
    <w:rsid w:val="005D5BEC"/>
    <w:rsid w:val="005D6DBF"/>
    <w:rsid w:val="005E00BF"/>
    <w:rsid w:val="005E00C4"/>
    <w:rsid w:val="005E059D"/>
    <w:rsid w:val="005E1BC3"/>
    <w:rsid w:val="005E2AF2"/>
    <w:rsid w:val="005E6415"/>
    <w:rsid w:val="005F0B2B"/>
    <w:rsid w:val="005F1D30"/>
    <w:rsid w:val="005F265F"/>
    <w:rsid w:val="005F4556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0C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3F08"/>
    <w:rsid w:val="006A4501"/>
    <w:rsid w:val="006A4E8D"/>
    <w:rsid w:val="006A5505"/>
    <w:rsid w:val="006A5891"/>
    <w:rsid w:val="006A69FA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1329"/>
    <w:rsid w:val="006C2917"/>
    <w:rsid w:val="006C29FE"/>
    <w:rsid w:val="006C2F87"/>
    <w:rsid w:val="006C5463"/>
    <w:rsid w:val="006C6001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75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6E70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2596"/>
    <w:rsid w:val="007237E6"/>
    <w:rsid w:val="00723E3F"/>
    <w:rsid w:val="007252FB"/>
    <w:rsid w:val="00725304"/>
    <w:rsid w:val="007263FD"/>
    <w:rsid w:val="00726908"/>
    <w:rsid w:val="007306A5"/>
    <w:rsid w:val="007356CB"/>
    <w:rsid w:val="00735CEA"/>
    <w:rsid w:val="007367A0"/>
    <w:rsid w:val="00740F21"/>
    <w:rsid w:val="00741483"/>
    <w:rsid w:val="007443D8"/>
    <w:rsid w:val="0074567B"/>
    <w:rsid w:val="00746256"/>
    <w:rsid w:val="00746F88"/>
    <w:rsid w:val="00750735"/>
    <w:rsid w:val="00750EE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332"/>
    <w:rsid w:val="00772A3C"/>
    <w:rsid w:val="0077407B"/>
    <w:rsid w:val="00774DC8"/>
    <w:rsid w:val="00775B5E"/>
    <w:rsid w:val="00777C5D"/>
    <w:rsid w:val="00781704"/>
    <w:rsid w:val="007827D3"/>
    <w:rsid w:val="00782A2C"/>
    <w:rsid w:val="00784DCE"/>
    <w:rsid w:val="00785819"/>
    <w:rsid w:val="007879CD"/>
    <w:rsid w:val="00790137"/>
    <w:rsid w:val="00790912"/>
    <w:rsid w:val="0079095F"/>
    <w:rsid w:val="0079374D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D7528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2BE1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64AA"/>
    <w:rsid w:val="0087692D"/>
    <w:rsid w:val="008769D3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554"/>
    <w:rsid w:val="00896B22"/>
    <w:rsid w:val="0089769D"/>
    <w:rsid w:val="00897B6B"/>
    <w:rsid w:val="008A4CFE"/>
    <w:rsid w:val="008A52DF"/>
    <w:rsid w:val="008A5600"/>
    <w:rsid w:val="008A68E6"/>
    <w:rsid w:val="008A6B0A"/>
    <w:rsid w:val="008B00EB"/>
    <w:rsid w:val="008B1457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2D29"/>
    <w:rsid w:val="009032F8"/>
    <w:rsid w:val="0090385C"/>
    <w:rsid w:val="009050C4"/>
    <w:rsid w:val="00905C22"/>
    <w:rsid w:val="009079B5"/>
    <w:rsid w:val="0091057E"/>
    <w:rsid w:val="00910EBE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95303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3877"/>
    <w:rsid w:val="009E5403"/>
    <w:rsid w:val="009E55B7"/>
    <w:rsid w:val="009E6958"/>
    <w:rsid w:val="009E78A0"/>
    <w:rsid w:val="009E79A7"/>
    <w:rsid w:val="009F15EC"/>
    <w:rsid w:val="009F2530"/>
    <w:rsid w:val="009F2619"/>
    <w:rsid w:val="009F3678"/>
    <w:rsid w:val="009F41E2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07D"/>
    <w:rsid w:val="00A3433E"/>
    <w:rsid w:val="00A34E83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55EC4"/>
    <w:rsid w:val="00A60F07"/>
    <w:rsid w:val="00A64FFE"/>
    <w:rsid w:val="00A664A6"/>
    <w:rsid w:val="00A66C25"/>
    <w:rsid w:val="00A66F0B"/>
    <w:rsid w:val="00A67297"/>
    <w:rsid w:val="00A720D2"/>
    <w:rsid w:val="00A73D27"/>
    <w:rsid w:val="00A7423D"/>
    <w:rsid w:val="00A75D18"/>
    <w:rsid w:val="00A75D4E"/>
    <w:rsid w:val="00A762A7"/>
    <w:rsid w:val="00A77B60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033D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40DD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36C0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52649"/>
    <w:rsid w:val="00B526F1"/>
    <w:rsid w:val="00B5270C"/>
    <w:rsid w:val="00B54F95"/>
    <w:rsid w:val="00B56A3E"/>
    <w:rsid w:val="00B57EE3"/>
    <w:rsid w:val="00B605DE"/>
    <w:rsid w:val="00B60A8B"/>
    <w:rsid w:val="00B614A9"/>
    <w:rsid w:val="00B62455"/>
    <w:rsid w:val="00B63312"/>
    <w:rsid w:val="00B63433"/>
    <w:rsid w:val="00B63493"/>
    <w:rsid w:val="00B6460E"/>
    <w:rsid w:val="00B66120"/>
    <w:rsid w:val="00B6635D"/>
    <w:rsid w:val="00B66D7C"/>
    <w:rsid w:val="00B67503"/>
    <w:rsid w:val="00B70E04"/>
    <w:rsid w:val="00B711F2"/>
    <w:rsid w:val="00B72117"/>
    <w:rsid w:val="00B72225"/>
    <w:rsid w:val="00B73C90"/>
    <w:rsid w:val="00B76B82"/>
    <w:rsid w:val="00B76B9E"/>
    <w:rsid w:val="00B7708A"/>
    <w:rsid w:val="00B80BC6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1F2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9FE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C6809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4959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27464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3F87"/>
    <w:rsid w:val="00D45DF9"/>
    <w:rsid w:val="00D45E11"/>
    <w:rsid w:val="00D45E77"/>
    <w:rsid w:val="00D46528"/>
    <w:rsid w:val="00D46695"/>
    <w:rsid w:val="00D52A6C"/>
    <w:rsid w:val="00D52DDB"/>
    <w:rsid w:val="00D560B1"/>
    <w:rsid w:val="00D5795A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5B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05E6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47D5"/>
    <w:rsid w:val="00E46A10"/>
    <w:rsid w:val="00E470D5"/>
    <w:rsid w:val="00E47717"/>
    <w:rsid w:val="00E47E7C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78BD"/>
    <w:rsid w:val="00E71642"/>
    <w:rsid w:val="00E73FDF"/>
    <w:rsid w:val="00E741B5"/>
    <w:rsid w:val="00E75FA4"/>
    <w:rsid w:val="00E76879"/>
    <w:rsid w:val="00E76C82"/>
    <w:rsid w:val="00E7727B"/>
    <w:rsid w:val="00E842F5"/>
    <w:rsid w:val="00E9096F"/>
    <w:rsid w:val="00E92319"/>
    <w:rsid w:val="00E93E45"/>
    <w:rsid w:val="00E95037"/>
    <w:rsid w:val="00E95B0A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412E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1D8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3FBB"/>
    <w:rsid w:val="00F66560"/>
    <w:rsid w:val="00F66736"/>
    <w:rsid w:val="00F6677C"/>
    <w:rsid w:val="00F67E5E"/>
    <w:rsid w:val="00F7068A"/>
    <w:rsid w:val="00F715B4"/>
    <w:rsid w:val="00F719B0"/>
    <w:rsid w:val="00F723CB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17E4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272F"/>
    <w:rsid w:val="00FC41E0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D798E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37BD-5EE9-440C-8080-5EB0603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F6F2-D5EE-4966-A6C8-96B1928A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33</cp:revision>
  <cp:lastPrinted>2016-10-21T12:46:00Z</cp:lastPrinted>
  <dcterms:created xsi:type="dcterms:W3CDTF">2016-03-14T08:26:00Z</dcterms:created>
  <dcterms:modified xsi:type="dcterms:W3CDTF">2018-05-15T09:27:00Z</dcterms:modified>
</cp:coreProperties>
</file>